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338" w:rsidRPr="008D01F1" w:rsidRDefault="00074338" w:rsidP="00074338">
      <w:pPr>
        <w:rPr>
          <w:rFonts w:asciiTheme="minorHAnsi" w:hAnsiTheme="minorHAnsi"/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Theme="minorHAnsi" w:hAnsiTheme="minorHAnsi"/>
          <w:b/>
          <w:sz w:val="22"/>
          <w:szCs w:val="22"/>
          <w:u w:val="single"/>
        </w:rPr>
        <w:t xml:space="preserve">Appendix </w:t>
      </w:r>
      <w:r w:rsidR="00E80F6A">
        <w:rPr>
          <w:rFonts w:asciiTheme="minorHAnsi" w:hAnsiTheme="minorHAnsi"/>
          <w:b/>
          <w:sz w:val="22"/>
          <w:szCs w:val="22"/>
          <w:u w:val="single"/>
        </w:rPr>
        <w:t>1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 - </w:t>
      </w:r>
      <w:r w:rsidRPr="008D01F1">
        <w:rPr>
          <w:rFonts w:asciiTheme="minorHAnsi" w:hAnsiTheme="minorHAnsi"/>
          <w:b/>
          <w:sz w:val="22"/>
          <w:szCs w:val="22"/>
          <w:u w:val="single"/>
        </w:rPr>
        <w:t>Form of Quote</w:t>
      </w:r>
    </w:p>
    <w:p w:rsidR="00074338" w:rsidRPr="00664321" w:rsidRDefault="00074338" w:rsidP="00074338">
      <w:pPr>
        <w:spacing w:before="100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eastAsia="Arial" w:hAnsiTheme="minorHAnsi" w:cs="Arial"/>
          <w:b/>
          <w:color w:val="000000"/>
          <w:sz w:val="22"/>
          <w:szCs w:val="22"/>
        </w:rPr>
        <w:t xml:space="preserve">1 </w:t>
      </w:r>
      <w:r w:rsidRPr="00664321">
        <w:rPr>
          <w:rFonts w:asciiTheme="minorHAnsi" w:eastAsia="Arial" w:hAnsiTheme="minorHAnsi" w:cs="Arial"/>
          <w:b/>
          <w:color w:val="000000"/>
          <w:sz w:val="22"/>
          <w:szCs w:val="22"/>
        </w:rPr>
        <w:t>Contact details and declaration</w:t>
      </w:r>
    </w:p>
    <w:p w:rsidR="00074338" w:rsidRPr="00664321" w:rsidRDefault="00074338" w:rsidP="00074338">
      <w:pPr>
        <w:spacing w:before="100"/>
        <w:ind w:left="851" w:right="1133"/>
        <w:jc w:val="both"/>
        <w:rPr>
          <w:rFonts w:asciiTheme="minorHAnsi" w:hAnsiTheme="minorHAnsi"/>
          <w:color w:val="000000"/>
          <w:sz w:val="24"/>
          <w:szCs w:val="24"/>
        </w:rPr>
      </w:pPr>
      <w:r w:rsidRPr="00664321">
        <w:rPr>
          <w:rFonts w:asciiTheme="minorHAnsi" w:eastAsia="Arial" w:hAnsiTheme="minorHAnsi" w:cs="Arial"/>
          <w:color w:val="000000"/>
          <w:sz w:val="22"/>
          <w:szCs w:val="22"/>
        </w:rPr>
        <w:t xml:space="preserve">I declare that to the best of my knowledge the answers submitted and information contained in this document are correct and accurate. </w:t>
      </w:r>
    </w:p>
    <w:p w:rsidR="00074338" w:rsidRPr="00664321" w:rsidRDefault="00074338" w:rsidP="00074338">
      <w:pPr>
        <w:spacing w:before="100"/>
        <w:ind w:left="851" w:right="1133"/>
        <w:jc w:val="both"/>
        <w:rPr>
          <w:rFonts w:asciiTheme="minorHAnsi" w:hAnsiTheme="minorHAnsi"/>
          <w:color w:val="000000"/>
          <w:sz w:val="24"/>
          <w:szCs w:val="24"/>
        </w:rPr>
      </w:pPr>
      <w:r w:rsidRPr="00664321">
        <w:rPr>
          <w:rFonts w:asciiTheme="minorHAnsi" w:eastAsia="Arial" w:hAnsiTheme="minorHAnsi" w:cs="Arial"/>
          <w:color w:val="000000"/>
          <w:sz w:val="22"/>
          <w:szCs w:val="22"/>
        </w:rPr>
        <w:t xml:space="preserve">I declare that, upon request and without delay I will provide the certificates or documentary evidence referred to in this document. </w:t>
      </w:r>
    </w:p>
    <w:p w:rsidR="00074338" w:rsidRPr="00664321" w:rsidRDefault="00074338" w:rsidP="00074338">
      <w:pPr>
        <w:spacing w:before="100"/>
        <w:ind w:left="851" w:right="1133"/>
        <w:jc w:val="both"/>
        <w:rPr>
          <w:rFonts w:asciiTheme="minorHAnsi" w:hAnsiTheme="minorHAnsi"/>
          <w:color w:val="000000"/>
          <w:sz w:val="24"/>
          <w:szCs w:val="24"/>
        </w:rPr>
      </w:pPr>
      <w:r w:rsidRPr="00664321">
        <w:rPr>
          <w:rFonts w:asciiTheme="minorHAnsi" w:eastAsia="Arial" w:hAnsiTheme="minorHAnsi" w:cs="Arial"/>
          <w:color w:val="000000"/>
          <w:sz w:val="22"/>
          <w:szCs w:val="22"/>
        </w:rPr>
        <w:t xml:space="preserve">I understand that the information will be used in the selection process to assess my organisation’s suitability to be invited to participate further in this procurement. </w:t>
      </w:r>
    </w:p>
    <w:p w:rsidR="00074338" w:rsidRPr="00664321" w:rsidRDefault="00074338" w:rsidP="00074338">
      <w:pPr>
        <w:spacing w:before="100"/>
        <w:ind w:left="851" w:right="1133"/>
        <w:jc w:val="both"/>
        <w:rPr>
          <w:rFonts w:asciiTheme="minorHAnsi" w:hAnsiTheme="minorHAnsi"/>
          <w:color w:val="000000"/>
          <w:sz w:val="24"/>
          <w:szCs w:val="24"/>
        </w:rPr>
      </w:pPr>
      <w:r w:rsidRPr="00664321">
        <w:rPr>
          <w:rFonts w:asciiTheme="minorHAnsi" w:eastAsia="Arial" w:hAnsiTheme="minorHAnsi" w:cs="Arial"/>
          <w:color w:val="000000"/>
          <w:sz w:val="22"/>
          <w:szCs w:val="22"/>
        </w:rPr>
        <w:t>I understand that the authority may reject this submission in its entirety if there is a failure to answer all the relevant questions fully, or if false/misleading information or content is provided in any section.</w:t>
      </w:r>
    </w:p>
    <w:p w:rsidR="00074338" w:rsidRPr="00664321" w:rsidRDefault="00074338" w:rsidP="00074338">
      <w:pPr>
        <w:spacing w:before="100"/>
        <w:ind w:left="851" w:right="1133"/>
        <w:jc w:val="both"/>
        <w:rPr>
          <w:rFonts w:asciiTheme="minorHAnsi" w:hAnsiTheme="minorHAnsi"/>
          <w:color w:val="000000"/>
          <w:sz w:val="24"/>
          <w:szCs w:val="24"/>
        </w:rPr>
      </w:pPr>
      <w:r w:rsidRPr="00664321">
        <w:rPr>
          <w:rFonts w:asciiTheme="minorHAnsi" w:eastAsia="Arial" w:hAnsiTheme="minorHAnsi" w:cs="Arial"/>
          <w:color w:val="000000"/>
          <w:sz w:val="22"/>
          <w:szCs w:val="22"/>
        </w:rPr>
        <w:t>I am aware of the consequences of serious misrepresentation.</w:t>
      </w:r>
    </w:p>
    <w:p w:rsidR="00074338" w:rsidRPr="00664321" w:rsidRDefault="00074338" w:rsidP="00074338">
      <w:pPr>
        <w:spacing w:before="100"/>
        <w:ind w:left="851" w:right="1133"/>
        <w:jc w:val="both"/>
        <w:rPr>
          <w:rFonts w:asciiTheme="minorHAnsi" w:hAnsiTheme="minorHAnsi"/>
          <w:color w:val="000000"/>
          <w:sz w:val="24"/>
          <w:szCs w:val="24"/>
        </w:rPr>
      </w:pPr>
    </w:p>
    <w:tbl>
      <w:tblPr>
        <w:tblW w:w="8647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3"/>
        <w:gridCol w:w="2545"/>
        <w:gridCol w:w="4399"/>
      </w:tblGrid>
      <w:tr w:rsidR="00074338" w:rsidRPr="00664321" w:rsidTr="00F913B4">
        <w:trPr>
          <w:trHeight w:val="540"/>
        </w:trPr>
        <w:tc>
          <w:tcPr>
            <w:tcW w:w="170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hideMark/>
          </w:tcPr>
          <w:p w:rsidR="00074338" w:rsidRPr="00664321" w:rsidRDefault="00074338" w:rsidP="00F913B4">
            <w:pPr>
              <w:spacing w:before="100"/>
              <w:ind w:right="101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64321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Question number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hideMark/>
          </w:tcPr>
          <w:p w:rsidR="00074338" w:rsidRPr="00664321" w:rsidRDefault="00074338" w:rsidP="00F913B4">
            <w:pPr>
              <w:spacing w:before="10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64321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Question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CCFFFF"/>
            <w:hideMark/>
          </w:tcPr>
          <w:p w:rsidR="00074338" w:rsidRPr="00664321" w:rsidRDefault="00074338" w:rsidP="00F913B4">
            <w:pPr>
              <w:spacing w:before="10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64321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Response</w:t>
            </w:r>
          </w:p>
        </w:tc>
      </w:tr>
      <w:tr w:rsidR="00074338" w:rsidRPr="00664321" w:rsidTr="00F913B4">
        <w:trPr>
          <w:trHeight w:val="300"/>
        </w:trPr>
        <w:tc>
          <w:tcPr>
            <w:tcW w:w="170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338" w:rsidRPr="00664321" w:rsidRDefault="00074338" w:rsidP="00F913B4">
            <w:pPr>
              <w:spacing w:before="10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64321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1.2(a)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338" w:rsidRPr="00664321" w:rsidRDefault="00074338" w:rsidP="00F913B4">
            <w:pPr>
              <w:spacing w:before="10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64321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Contact name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74338" w:rsidRPr="00664321" w:rsidRDefault="00074338" w:rsidP="00F913B4">
            <w:pPr>
              <w:spacing w:before="10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074338" w:rsidRPr="00664321" w:rsidTr="00F913B4">
        <w:trPr>
          <w:trHeight w:val="300"/>
        </w:trPr>
        <w:tc>
          <w:tcPr>
            <w:tcW w:w="170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338" w:rsidRPr="00664321" w:rsidRDefault="00074338" w:rsidP="00F913B4">
            <w:pPr>
              <w:spacing w:before="10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64321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1.2(b)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338" w:rsidRPr="00664321" w:rsidRDefault="00074338" w:rsidP="00F913B4">
            <w:pPr>
              <w:spacing w:before="10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64321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Name of organisation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74338" w:rsidRPr="00664321" w:rsidRDefault="00074338" w:rsidP="00F913B4">
            <w:pPr>
              <w:spacing w:before="10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074338" w:rsidRPr="00664321" w:rsidTr="00F913B4">
        <w:trPr>
          <w:trHeight w:val="300"/>
        </w:trPr>
        <w:tc>
          <w:tcPr>
            <w:tcW w:w="170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338" w:rsidRPr="00664321" w:rsidRDefault="00074338" w:rsidP="00F913B4">
            <w:pPr>
              <w:spacing w:before="10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64321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1.2(c)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338" w:rsidRPr="00664321" w:rsidRDefault="00074338" w:rsidP="00F913B4">
            <w:pPr>
              <w:spacing w:before="10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64321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Role in organisation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74338" w:rsidRPr="00664321" w:rsidRDefault="00074338" w:rsidP="00F913B4">
            <w:pPr>
              <w:spacing w:before="10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074338" w:rsidRPr="00664321" w:rsidTr="00F913B4">
        <w:trPr>
          <w:trHeight w:val="320"/>
        </w:trPr>
        <w:tc>
          <w:tcPr>
            <w:tcW w:w="170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338" w:rsidRPr="00664321" w:rsidRDefault="00074338" w:rsidP="00F913B4">
            <w:pPr>
              <w:spacing w:before="10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64321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1.2(d)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338" w:rsidRPr="00664321" w:rsidRDefault="00074338" w:rsidP="00F913B4">
            <w:pPr>
              <w:spacing w:before="10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64321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Phone number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74338" w:rsidRPr="00664321" w:rsidRDefault="00074338" w:rsidP="00F913B4">
            <w:pPr>
              <w:spacing w:before="10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074338" w:rsidRPr="00664321" w:rsidTr="00F913B4">
        <w:trPr>
          <w:trHeight w:val="300"/>
        </w:trPr>
        <w:tc>
          <w:tcPr>
            <w:tcW w:w="170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338" w:rsidRPr="00664321" w:rsidRDefault="00074338" w:rsidP="00F913B4">
            <w:pPr>
              <w:spacing w:before="10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64321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1.2(e)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338" w:rsidRPr="00664321" w:rsidRDefault="00074338" w:rsidP="00F913B4">
            <w:pPr>
              <w:spacing w:before="10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64321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E-mail address 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74338" w:rsidRPr="00664321" w:rsidRDefault="00074338" w:rsidP="00F913B4">
            <w:pPr>
              <w:spacing w:before="10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074338" w:rsidRPr="00664321" w:rsidTr="00F913B4">
        <w:trPr>
          <w:trHeight w:val="300"/>
        </w:trPr>
        <w:tc>
          <w:tcPr>
            <w:tcW w:w="170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338" w:rsidRPr="00664321" w:rsidRDefault="00074338" w:rsidP="00F913B4">
            <w:pPr>
              <w:spacing w:before="10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64321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1.2(f)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338" w:rsidRPr="00664321" w:rsidRDefault="00074338" w:rsidP="00F913B4">
            <w:pPr>
              <w:spacing w:before="10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64321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Postal address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74338" w:rsidRPr="00664321" w:rsidRDefault="00074338" w:rsidP="00F913B4">
            <w:pPr>
              <w:spacing w:before="10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074338" w:rsidRPr="00664321" w:rsidTr="00F913B4">
        <w:trPr>
          <w:trHeight w:val="320"/>
        </w:trPr>
        <w:tc>
          <w:tcPr>
            <w:tcW w:w="170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338" w:rsidRPr="00664321" w:rsidRDefault="00074338" w:rsidP="00F913B4">
            <w:pPr>
              <w:spacing w:before="10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64321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1.2(g)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338" w:rsidRPr="00664321" w:rsidRDefault="00074338" w:rsidP="00F913B4">
            <w:pPr>
              <w:spacing w:before="10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64321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Signature (electronic is acceptable)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74338" w:rsidRPr="00664321" w:rsidRDefault="00074338" w:rsidP="00F913B4">
            <w:pPr>
              <w:spacing w:before="10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074338" w:rsidRPr="00664321" w:rsidTr="00F913B4">
        <w:trPr>
          <w:trHeight w:val="300"/>
        </w:trPr>
        <w:tc>
          <w:tcPr>
            <w:tcW w:w="170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074338" w:rsidRPr="00664321" w:rsidRDefault="00074338" w:rsidP="00F913B4">
            <w:pPr>
              <w:spacing w:before="10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64321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1.2(h)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074338" w:rsidRPr="00664321" w:rsidRDefault="00074338" w:rsidP="00F913B4">
            <w:pPr>
              <w:spacing w:before="10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64321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074338" w:rsidRPr="00664321" w:rsidRDefault="00074338" w:rsidP="00F913B4">
            <w:pPr>
              <w:spacing w:before="10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</w:tbl>
    <w:p w:rsidR="00074338" w:rsidRPr="000C0172" w:rsidRDefault="00074338" w:rsidP="00074338">
      <w:pPr>
        <w:rPr>
          <w:rFonts w:asciiTheme="minorHAnsi" w:hAnsiTheme="minorHAnsi"/>
          <w:sz w:val="22"/>
          <w:szCs w:val="22"/>
        </w:rPr>
      </w:pPr>
    </w:p>
    <w:p w:rsidR="00C45A64" w:rsidRDefault="00C45A64" w:rsidP="00074338">
      <w:pPr>
        <w:rPr>
          <w:rFonts w:asciiTheme="minorHAnsi" w:hAnsiTheme="minorHAnsi"/>
          <w:b/>
          <w:sz w:val="22"/>
          <w:szCs w:val="22"/>
        </w:rPr>
      </w:pPr>
    </w:p>
    <w:p w:rsidR="00074338" w:rsidRDefault="00074338" w:rsidP="00074338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2. Pricing</w:t>
      </w:r>
    </w:p>
    <w:p w:rsidR="00C45A64" w:rsidRDefault="00C45A64" w:rsidP="00074338">
      <w:pPr>
        <w:rPr>
          <w:rFonts w:asciiTheme="minorHAnsi" w:hAnsiTheme="minorHAnsi"/>
          <w:b/>
          <w:sz w:val="22"/>
          <w:szCs w:val="22"/>
        </w:rPr>
      </w:pPr>
    </w:p>
    <w:p w:rsidR="00074338" w:rsidRDefault="00074338" w:rsidP="00074338">
      <w:pPr>
        <w:rPr>
          <w:rFonts w:asciiTheme="minorHAnsi" w:hAnsiTheme="minorHAnsi"/>
          <w:sz w:val="22"/>
          <w:szCs w:val="22"/>
        </w:rPr>
      </w:pPr>
      <w:r w:rsidRPr="00664321">
        <w:rPr>
          <w:rFonts w:asciiTheme="minorHAnsi" w:hAnsiTheme="minorHAnsi"/>
          <w:b/>
          <w:sz w:val="22"/>
          <w:szCs w:val="22"/>
        </w:rPr>
        <w:t xml:space="preserve">Price for the services described in </w:t>
      </w:r>
      <w:r>
        <w:rPr>
          <w:rFonts w:asciiTheme="minorHAnsi" w:hAnsiTheme="minorHAnsi"/>
          <w:b/>
          <w:sz w:val="22"/>
          <w:szCs w:val="22"/>
        </w:rPr>
        <w:t>the Invitation to Quote</w:t>
      </w:r>
      <w:r w:rsidR="00E80F6A">
        <w:rPr>
          <w:rFonts w:asciiTheme="minorHAnsi" w:hAnsiTheme="minorHAnsi"/>
          <w:b/>
          <w:sz w:val="22"/>
          <w:szCs w:val="22"/>
        </w:rPr>
        <w:t xml:space="preserve"> and Specification</w:t>
      </w:r>
      <w:r w:rsidRPr="00664321">
        <w:rPr>
          <w:rFonts w:asciiTheme="minorHAnsi" w:hAnsiTheme="minorHAnsi"/>
          <w:b/>
          <w:sz w:val="22"/>
          <w:szCs w:val="22"/>
        </w:rPr>
        <w:t xml:space="preserve"> (excluding VAT)</w:t>
      </w:r>
      <w:r>
        <w:rPr>
          <w:rFonts w:asciiTheme="minorHAnsi" w:hAnsiTheme="minorHAnsi"/>
          <w:sz w:val="22"/>
          <w:szCs w:val="22"/>
        </w:rPr>
        <w:t xml:space="preserve">: </w:t>
      </w:r>
    </w:p>
    <w:p w:rsidR="00074338" w:rsidRDefault="00074338" w:rsidP="00074338">
      <w:pPr>
        <w:rPr>
          <w:rFonts w:asciiTheme="minorHAnsi" w:hAnsiTheme="minorHAnsi"/>
          <w:sz w:val="22"/>
          <w:szCs w:val="22"/>
        </w:rPr>
      </w:pPr>
    </w:p>
    <w:p w:rsidR="00074338" w:rsidRDefault="00074338" w:rsidP="0007433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£………………………………………………………………………………………………………………….</w:t>
      </w:r>
    </w:p>
    <w:p w:rsidR="00074338" w:rsidRDefault="00074338" w:rsidP="00074338">
      <w:pPr>
        <w:rPr>
          <w:rFonts w:asciiTheme="minorHAnsi" w:hAnsiTheme="minorHAnsi"/>
          <w:sz w:val="22"/>
          <w:szCs w:val="22"/>
        </w:rPr>
      </w:pPr>
    </w:p>
    <w:p w:rsidR="00074338" w:rsidRDefault="00074338" w:rsidP="0007433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 pricing submitted must be fixed for the duration of the Contract/initial term.</w:t>
      </w:r>
    </w:p>
    <w:p w:rsidR="00C45A64" w:rsidRDefault="00C45A64" w:rsidP="00074338">
      <w:pPr>
        <w:rPr>
          <w:rFonts w:asciiTheme="minorHAnsi" w:hAnsiTheme="minorHAnsi"/>
          <w:sz w:val="22"/>
          <w:szCs w:val="22"/>
        </w:rPr>
      </w:pPr>
    </w:p>
    <w:p w:rsidR="00135E38" w:rsidRDefault="00135E38" w:rsidP="00074338">
      <w:pPr>
        <w:rPr>
          <w:rFonts w:asciiTheme="minorHAnsi" w:hAnsiTheme="minorHAnsi"/>
          <w:sz w:val="22"/>
          <w:szCs w:val="22"/>
        </w:rPr>
      </w:pPr>
    </w:p>
    <w:p w:rsidR="00135E38" w:rsidRDefault="00135E38" w:rsidP="00135E38">
      <w:pPr>
        <w:rPr>
          <w:rFonts w:asciiTheme="minorHAnsi" w:hAnsiTheme="minorHAnsi"/>
          <w:b/>
          <w:sz w:val="22"/>
          <w:szCs w:val="22"/>
        </w:rPr>
      </w:pPr>
      <w:r w:rsidRPr="00135E38">
        <w:rPr>
          <w:rFonts w:asciiTheme="minorHAnsi" w:hAnsiTheme="minorHAnsi"/>
          <w:b/>
          <w:sz w:val="22"/>
          <w:szCs w:val="22"/>
        </w:rPr>
        <w:t xml:space="preserve">3. </w:t>
      </w:r>
      <w:r w:rsidR="003F48A6">
        <w:rPr>
          <w:rFonts w:asciiTheme="minorHAnsi" w:hAnsiTheme="minorHAnsi"/>
          <w:b/>
          <w:sz w:val="22"/>
          <w:szCs w:val="22"/>
        </w:rPr>
        <w:t>Pass/Fail</w:t>
      </w:r>
      <w:r w:rsidRPr="00135E38">
        <w:rPr>
          <w:rFonts w:asciiTheme="minorHAnsi" w:hAnsiTheme="minorHAnsi"/>
          <w:b/>
          <w:sz w:val="22"/>
          <w:szCs w:val="22"/>
        </w:rPr>
        <w:t xml:space="preserve"> Questions</w:t>
      </w:r>
    </w:p>
    <w:p w:rsidR="00135E38" w:rsidRPr="00135E38" w:rsidRDefault="00135E38" w:rsidP="00135E38">
      <w:pPr>
        <w:rPr>
          <w:rFonts w:asciiTheme="minorHAnsi" w:hAnsiTheme="minorHAnsi"/>
          <w:b/>
          <w:sz w:val="22"/>
          <w:szCs w:val="22"/>
        </w:rPr>
      </w:pPr>
    </w:p>
    <w:p w:rsidR="00135E38" w:rsidRDefault="00135E38" w:rsidP="00135E38">
      <w:pPr>
        <w:rPr>
          <w:rFonts w:asciiTheme="minorHAnsi" w:hAnsiTheme="minorHAnsi"/>
          <w:sz w:val="22"/>
          <w:szCs w:val="22"/>
        </w:rPr>
      </w:pPr>
      <w:r w:rsidRPr="00135E38">
        <w:rPr>
          <w:rFonts w:asciiTheme="minorHAnsi" w:hAnsiTheme="minorHAnsi"/>
          <w:sz w:val="22"/>
          <w:szCs w:val="22"/>
        </w:rPr>
        <w:t>Suppliers who self-certify that they meet the requirements to these additional questions may be required to provide evidence of this if they are successful at contract award stage.</w:t>
      </w:r>
    </w:p>
    <w:p w:rsidR="00074338" w:rsidRDefault="00074338" w:rsidP="00074338">
      <w:pPr>
        <w:rPr>
          <w:rFonts w:asciiTheme="minorHAnsi" w:hAnsiTheme="minorHAnsi"/>
          <w:sz w:val="22"/>
          <w:szCs w:val="22"/>
        </w:rPr>
      </w:pPr>
    </w:p>
    <w:tbl>
      <w:tblPr>
        <w:tblW w:w="86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7"/>
        <w:gridCol w:w="19"/>
        <w:gridCol w:w="5528"/>
        <w:gridCol w:w="15"/>
        <w:gridCol w:w="1828"/>
      </w:tblGrid>
      <w:tr w:rsidR="00074338" w:rsidRPr="000C0172" w:rsidTr="00074338">
        <w:trPr>
          <w:trHeight w:val="400"/>
        </w:trPr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hideMark/>
          </w:tcPr>
          <w:p w:rsidR="00074338" w:rsidRPr="000C0172" w:rsidRDefault="00074338" w:rsidP="00135E38">
            <w:pPr>
              <w:spacing w:before="100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 xml:space="preserve">Section </w:t>
            </w:r>
            <w:r w:rsidR="00135E38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3</w:t>
            </w:r>
            <w:r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.1</w:t>
            </w:r>
          </w:p>
        </w:tc>
        <w:tc>
          <w:tcPr>
            <w:tcW w:w="7371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CCFFFF"/>
            <w:hideMark/>
          </w:tcPr>
          <w:p w:rsidR="00074338" w:rsidRPr="000C0172" w:rsidRDefault="00074338" w:rsidP="00F913B4">
            <w:pPr>
              <w:spacing w:before="10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C0172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Economic and Financial Standing</w:t>
            </w:r>
            <w:r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074338" w:rsidRPr="000C0172" w:rsidTr="00074338">
        <w:trPr>
          <w:trHeight w:val="400"/>
        </w:trPr>
        <w:tc>
          <w:tcPr>
            <w:tcW w:w="12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</w:tcPr>
          <w:p w:rsidR="00074338" w:rsidRPr="000C0172" w:rsidRDefault="00074338" w:rsidP="00F913B4">
            <w:pPr>
              <w:spacing w:before="100"/>
              <w:ind w:right="306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hideMark/>
          </w:tcPr>
          <w:p w:rsidR="00074338" w:rsidRPr="000C0172" w:rsidRDefault="00074338" w:rsidP="00F913B4">
            <w:pPr>
              <w:spacing w:before="100"/>
              <w:ind w:right="306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C0172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Question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CCFFFF"/>
            <w:hideMark/>
          </w:tcPr>
          <w:p w:rsidR="00074338" w:rsidRPr="000C0172" w:rsidRDefault="00074338" w:rsidP="00F913B4">
            <w:pPr>
              <w:spacing w:before="10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C0172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Response</w:t>
            </w:r>
          </w:p>
        </w:tc>
      </w:tr>
      <w:tr w:rsidR="00074338" w:rsidRPr="000C0172" w:rsidTr="00074338">
        <w:trPr>
          <w:trHeight w:val="1020"/>
        </w:trPr>
        <w:tc>
          <w:tcPr>
            <w:tcW w:w="12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338" w:rsidRPr="000C0172" w:rsidRDefault="00074338" w:rsidP="00F913B4">
            <w:pPr>
              <w:widowControl w:val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338" w:rsidRPr="000C0172" w:rsidRDefault="00074338" w:rsidP="00F913B4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C0172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(a) Are you able to provide a copy of your audited accounts for the last two years, if requested?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074338" w:rsidRPr="000C0172" w:rsidRDefault="00074338" w:rsidP="00F913B4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C0172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Yes </w:t>
            </w:r>
            <w:r w:rsidRPr="000C0172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</w:p>
          <w:p w:rsidR="00074338" w:rsidRPr="000C0172" w:rsidRDefault="00074338" w:rsidP="00F913B4">
            <w:pPr>
              <w:spacing w:line="276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No  </w:t>
            </w:r>
            <w:r w:rsidRPr="000C0172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proofErr w:type="gramEnd"/>
          </w:p>
        </w:tc>
      </w:tr>
    </w:tbl>
    <w:p w:rsidR="00E80F6A" w:rsidRDefault="00E80F6A" w:rsidP="00E80F6A">
      <w:pPr>
        <w:spacing w:line="276" w:lineRule="auto"/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:rsidR="00E80F6A" w:rsidRPr="000C0172" w:rsidRDefault="00E80F6A" w:rsidP="00E80F6A">
      <w:p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</w:p>
    <w:tbl>
      <w:tblPr>
        <w:tblW w:w="949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8222"/>
      </w:tblGrid>
      <w:tr w:rsidR="00E80F6A" w:rsidRPr="00664321" w:rsidTr="001310A9">
        <w:trPr>
          <w:trHeight w:val="40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hideMark/>
          </w:tcPr>
          <w:p w:rsidR="00E80F6A" w:rsidRPr="00664321" w:rsidRDefault="00135E38" w:rsidP="001310A9">
            <w:pPr>
              <w:spacing w:before="100"/>
              <w:jc w:val="both"/>
              <w:rPr>
                <w:rFonts w:asciiTheme="minorHAnsi" w:eastAsia="Arial" w:hAnsiTheme="minorHAnsi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/>
                <w:color w:val="404040" w:themeColor="text1" w:themeTint="BF"/>
                <w:sz w:val="22"/>
                <w:szCs w:val="22"/>
              </w:rPr>
              <w:t>3.2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9CC2E5" w:themeFill="accent1" w:themeFillTint="99"/>
            <w:hideMark/>
          </w:tcPr>
          <w:p w:rsidR="00E80F6A" w:rsidRPr="00664321" w:rsidRDefault="00E80F6A" w:rsidP="001310A9">
            <w:pPr>
              <w:spacing w:before="100"/>
              <w:jc w:val="both"/>
              <w:rPr>
                <w:rFonts w:asciiTheme="minorHAnsi" w:eastAsia="Arial" w:hAnsiTheme="minorHAnsi" w:cs="Arial"/>
                <w:b/>
                <w:color w:val="404040" w:themeColor="text1" w:themeTint="BF"/>
                <w:sz w:val="22"/>
                <w:szCs w:val="22"/>
              </w:rPr>
            </w:pPr>
            <w:r w:rsidRPr="00664321">
              <w:rPr>
                <w:rFonts w:asciiTheme="minorHAnsi" w:eastAsia="Arial" w:hAnsiTheme="minorHAnsi" w:cs="Arial"/>
                <w:b/>
                <w:color w:val="404040" w:themeColor="text1" w:themeTint="BF"/>
                <w:sz w:val="22"/>
                <w:szCs w:val="22"/>
              </w:rPr>
              <w:t>Insurance</w:t>
            </w:r>
          </w:p>
        </w:tc>
      </w:tr>
      <w:tr w:rsidR="00E80F6A" w:rsidTr="001310A9">
        <w:tc>
          <w:tcPr>
            <w:tcW w:w="12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0F6A" w:rsidRDefault="00E80F6A" w:rsidP="001310A9">
            <w:pPr>
              <w:widowControl w:val="0"/>
              <w:jc w:val="both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(a)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E80F6A" w:rsidRPr="00AA1862" w:rsidRDefault="00E80F6A" w:rsidP="001310A9">
            <w:pPr>
              <w:widowControl w:val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A1862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Please self-certify whether you already have, or can commit to obtain, prior to the commencement of the contract, the levels of insurance cover indicated below for any one event </w:t>
            </w:r>
          </w:p>
          <w:p w:rsidR="00E80F6A" w:rsidRPr="00AA1862" w:rsidRDefault="00E80F6A" w:rsidP="001310A9">
            <w:pPr>
              <w:widowControl w:val="0"/>
              <w:jc w:val="both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AA1862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 xml:space="preserve">Y/N  </w:t>
            </w:r>
          </w:p>
          <w:p w:rsidR="00E80F6A" w:rsidRPr="00AA1862" w:rsidRDefault="00E80F6A" w:rsidP="001310A9">
            <w:pPr>
              <w:widowControl w:val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A1862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br/>
              <w:t>Employer’s (Compulsory) Liability Insurance = £5 million</w:t>
            </w:r>
          </w:p>
          <w:p w:rsidR="00E80F6A" w:rsidRPr="00AA1862" w:rsidRDefault="00E80F6A" w:rsidP="001310A9">
            <w:pPr>
              <w:widowContro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A1862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Public Liability Insurance = £5 million</w:t>
            </w:r>
            <w:r w:rsidRPr="00AA1862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br/>
              <w:t>Professional Indemnity Insurance = £1 million</w:t>
            </w:r>
          </w:p>
          <w:p w:rsidR="00E80F6A" w:rsidRDefault="00E80F6A" w:rsidP="001310A9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862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*It is a legal requirement that all companies hold Employer’s (Compulsory) Liability Insurance of £5 million as a minimum. Please note this requirement is not applicable to Sole Traders.</w:t>
            </w:r>
          </w:p>
        </w:tc>
      </w:tr>
      <w:tr w:rsidR="00E80F6A" w:rsidRPr="00664321" w:rsidTr="001310A9">
        <w:tc>
          <w:tcPr>
            <w:tcW w:w="12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5" w:themeFillTint="99"/>
            <w:hideMark/>
          </w:tcPr>
          <w:p w:rsidR="00E80F6A" w:rsidRPr="00664321" w:rsidRDefault="00135E38" w:rsidP="001310A9">
            <w:pPr>
              <w:widowControl w:val="0"/>
              <w:jc w:val="both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3.3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8EAADB" w:themeFill="accent5" w:themeFillTint="99"/>
            <w:hideMark/>
          </w:tcPr>
          <w:p w:rsidR="00E80F6A" w:rsidRPr="00664321" w:rsidRDefault="00E80F6A" w:rsidP="001310A9">
            <w:pPr>
              <w:widowControl w:val="0"/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 w:rsidRPr="00664321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Technical Capabilities</w:t>
            </w:r>
          </w:p>
        </w:tc>
      </w:tr>
      <w:tr w:rsidR="00E80F6A" w:rsidRPr="00664321" w:rsidTr="001310A9">
        <w:tc>
          <w:tcPr>
            <w:tcW w:w="12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0F6A" w:rsidRPr="00664321" w:rsidRDefault="00E80F6A" w:rsidP="001310A9">
            <w:pPr>
              <w:widowControl w:val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t>(a)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tbl>
            <w:tblPr>
              <w:tblW w:w="80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15" w:type="dxa"/>
                <w:left w:w="72" w:type="dxa"/>
                <w:right w:w="72" w:type="dxa"/>
              </w:tblCellMar>
              <w:tblLook w:val="01E0" w:firstRow="1" w:lastRow="1" w:firstColumn="1" w:lastColumn="1" w:noHBand="0" w:noVBand="0"/>
            </w:tblPr>
            <w:tblGrid>
              <w:gridCol w:w="5882"/>
              <w:gridCol w:w="2189"/>
            </w:tblGrid>
            <w:tr w:rsidR="00E80F6A" w:rsidRPr="00664321" w:rsidTr="001310A9">
              <w:tc>
                <w:tcPr>
                  <w:tcW w:w="3644" w:type="pct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:rsidR="00E80F6A" w:rsidRPr="00664321" w:rsidRDefault="00E80F6A" w:rsidP="001310A9">
                  <w:pPr>
                    <w:spacing w:line="276" w:lineRule="auto"/>
                    <w:jc w:val="both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664321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 xml:space="preserve">Has the Bidder suffered from any of the </w:t>
                  </w:r>
                  <w:proofErr w:type="gramStart"/>
                  <w:r w:rsidRPr="00664321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following:</w:t>
                  </w:r>
                  <w:proofErr w:type="gramEnd"/>
                  <w:r w:rsidRPr="00664321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E80F6A" w:rsidRPr="00664321" w:rsidRDefault="00E80F6A" w:rsidP="00E80F6A">
                  <w:pPr>
                    <w:numPr>
                      <w:ilvl w:val="0"/>
                      <w:numId w:val="2"/>
                    </w:numPr>
                    <w:spacing w:line="276" w:lineRule="auto"/>
                    <w:jc w:val="both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664321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 xml:space="preserve">failed to complete a contract on time, there has been a successful claim for damages, damages have been deducted or recovered or where the contract has been terminated? </w:t>
                  </w:r>
                </w:p>
                <w:p w:rsidR="00E80F6A" w:rsidRDefault="00E80F6A" w:rsidP="001310A9">
                  <w:pPr>
                    <w:spacing w:line="276" w:lineRule="auto"/>
                    <w:jc w:val="both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664321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(If yes, please provide details including name, address, description, reason for the claim and remedies taken).</w:t>
                  </w:r>
                </w:p>
                <w:p w:rsidR="00E80F6A" w:rsidRDefault="00E80F6A" w:rsidP="001310A9">
                  <w:pPr>
                    <w:spacing w:line="276" w:lineRule="auto"/>
                    <w:jc w:val="both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</w:p>
                <w:p w:rsidR="00E80F6A" w:rsidRDefault="00E80F6A" w:rsidP="001310A9">
                  <w:pPr>
                    <w:spacing w:line="276" w:lineRule="auto"/>
                    <w:jc w:val="both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</w:p>
                <w:p w:rsidR="00E80F6A" w:rsidRDefault="00E80F6A" w:rsidP="001310A9">
                  <w:pPr>
                    <w:spacing w:line="276" w:lineRule="auto"/>
                    <w:jc w:val="both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</w:p>
                <w:p w:rsidR="00E80F6A" w:rsidRPr="00664321" w:rsidRDefault="00E80F6A" w:rsidP="001310A9">
                  <w:pPr>
                    <w:spacing w:line="276" w:lineRule="auto"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356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80F6A" w:rsidRPr="00664321" w:rsidRDefault="00E80F6A" w:rsidP="001310A9">
                  <w:pPr>
                    <w:spacing w:line="276" w:lineRule="auto"/>
                    <w:jc w:val="both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664321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4321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instrText xml:space="preserve"> FORMCHECKBOX </w:instrText>
                  </w:r>
                  <w:r w:rsidR="00661926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r>
                  <w:r w:rsidR="00661926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664321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fldChar w:fldCharType="end"/>
                  </w:r>
                  <w:r w:rsidRPr="00664321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 xml:space="preserve"> Yes</w:t>
                  </w:r>
                </w:p>
                <w:p w:rsidR="00E80F6A" w:rsidRPr="00664321" w:rsidRDefault="00E80F6A" w:rsidP="001310A9">
                  <w:pPr>
                    <w:spacing w:line="276" w:lineRule="auto"/>
                    <w:jc w:val="both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</w:p>
                <w:p w:rsidR="00E80F6A" w:rsidRPr="00664321" w:rsidRDefault="00E80F6A" w:rsidP="001310A9">
                  <w:pPr>
                    <w:spacing w:line="276" w:lineRule="auto"/>
                    <w:jc w:val="both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664321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4321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instrText xml:space="preserve"> FORMCHECKBOX </w:instrText>
                  </w:r>
                  <w:r w:rsidR="00661926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r>
                  <w:r w:rsidR="00661926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664321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fldChar w:fldCharType="end"/>
                  </w:r>
                  <w:r w:rsidRPr="00664321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 xml:space="preserve"> No</w:t>
                  </w:r>
                </w:p>
                <w:p w:rsidR="00E80F6A" w:rsidRPr="00664321" w:rsidRDefault="00E80F6A" w:rsidP="001310A9">
                  <w:pPr>
                    <w:spacing w:line="276" w:lineRule="auto"/>
                    <w:jc w:val="both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  <w:u w:val="single"/>
                    </w:rPr>
                  </w:pPr>
                </w:p>
                <w:p w:rsidR="00E80F6A" w:rsidRPr="00664321" w:rsidRDefault="00E80F6A" w:rsidP="001310A9">
                  <w:pPr>
                    <w:spacing w:line="276" w:lineRule="auto"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7B3FB6" w:rsidRPr="00664321" w:rsidTr="001310A9">
              <w:tc>
                <w:tcPr>
                  <w:tcW w:w="3644" w:type="pct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B3FB6" w:rsidRDefault="007B3FB6" w:rsidP="001310A9">
                  <w:pPr>
                    <w:spacing w:line="276" w:lineRule="auto"/>
                    <w:jc w:val="both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 xml:space="preserve">Provide contact details for at least one contract undertaken </w:t>
                  </w:r>
                  <w:r w:rsidR="00A757DB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 xml:space="preserve">by the Bidder </w:t>
                  </w:r>
                  <w:r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for either public or private sector, voluntary, charity or social enterprise that is relevant to our requirement, in the last 3 years. The named contacts provided should</w:t>
                  </w:r>
                  <w:r w:rsidR="00A757DB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 xml:space="preserve"> be able to provide technical references. If you cannot provide at least one example, please provide an explanation for this, e.g. your organisation is a new start-up or you have provided services in the past but not under a contract.</w:t>
                  </w:r>
                </w:p>
                <w:p w:rsidR="00A757DB" w:rsidRDefault="00A757DB" w:rsidP="001310A9">
                  <w:pPr>
                    <w:spacing w:line="276" w:lineRule="auto"/>
                    <w:jc w:val="both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</w:p>
                <w:p w:rsidR="00A757DB" w:rsidRDefault="00A757DB" w:rsidP="001310A9">
                  <w:pPr>
                    <w:spacing w:line="276" w:lineRule="auto"/>
                    <w:jc w:val="both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</w:p>
                <w:p w:rsidR="00A757DB" w:rsidRDefault="00A757DB" w:rsidP="001310A9">
                  <w:pPr>
                    <w:spacing w:line="276" w:lineRule="auto"/>
                    <w:jc w:val="both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</w:p>
                <w:p w:rsidR="00A757DB" w:rsidRDefault="00A757DB" w:rsidP="001310A9">
                  <w:pPr>
                    <w:spacing w:line="276" w:lineRule="auto"/>
                    <w:jc w:val="both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</w:p>
                <w:p w:rsidR="00A757DB" w:rsidRPr="00664321" w:rsidRDefault="00A757DB" w:rsidP="001310A9">
                  <w:pPr>
                    <w:spacing w:line="276" w:lineRule="auto"/>
                    <w:jc w:val="both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6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B3FB6" w:rsidRDefault="00A757DB" w:rsidP="001310A9">
                  <w:pPr>
                    <w:spacing w:line="276" w:lineRule="auto"/>
                    <w:jc w:val="both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Contact 1:</w:t>
                  </w:r>
                </w:p>
                <w:p w:rsidR="00A757DB" w:rsidRDefault="00A757DB" w:rsidP="001310A9">
                  <w:pPr>
                    <w:spacing w:line="276" w:lineRule="auto"/>
                    <w:jc w:val="both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</w:p>
                <w:p w:rsidR="00A757DB" w:rsidRDefault="00A757DB" w:rsidP="001310A9">
                  <w:pPr>
                    <w:spacing w:line="276" w:lineRule="auto"/>
                    <w:jc w:val="both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</w:p>
                <w:p w:rsidR="00A757DB" w:rsidRDefault="00A757DB" w:rsidP="001310A9">
                  <w:pPr>
                    <w:spacing w:line="276" w:lineRule="auto"/>
                    <w:jc w:val="both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</w:p>
                <w:p w:rsidR="00A757DB" w:rsidRDefault="00A757DB" w:rsidP="001310A9">
                  <w:pPr>
                    <w:spacing w:line="276" w:lineRule="auto"/>
                    <w:jc w:val="both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</w:p>
                <w:p w:rsidR="00A757DB" w:rsidRDefault="00A757DB" w:rsidP="001310A9">
                  <w:pPr>
                    <w:spacing w:line="276" w:lineRule="auto"/>
                    <w:jc w:val="both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</w:p>
                <w:p w:rsidR="00A757DB" w:rsidRPr="00664321" w:rsidRDefault="00A757DB" w:rsidP="001310A9">
                  <w:pPr>
                    <w:spacing w:line="276" w:lineRule="auto"/>
                    <w:jc w:val="both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Contact 2:</w:t>
                  </w:r>
                </w:p>
              </w:tc>
            </w:tr>
          </w:tbl>
          <w:p w:rsidR="00E80F6A" w:rsidRPr="00664321" w:rsidRDefault="00E80F6A" w:rsidP="001310A9">
            <w:pPr>
              <w:widowControl w:val="0"/>
              <w:jc w:val="both"/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</w:pPr>
          </w:p>
        </w:tc>
      </w:tr>
      <w:tr w:rsidR="00E80F6A" w:rsidRPr="00664321" w:rsidTr="001310A9">
        <w:tc>
          <w:tcPr>
            <w:tcW w:w="12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0F6A" w:rsidRPr="00664321" w:rsidRDefault="00E80F6A" w:rsidP="001310A9">
            <w:pPr>
              <w:widowControl w:val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t>(b)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tbl>
            <w:tblPr>
              <w:tblW w:w="80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15" w:type="dxa"/>
                <w:left w:w="72" w:type="dxa"/>
                <w:right w:w="72" w:type="dxa"/>
              </w:tblCellMar>
              <w:tblLook w:val="01E0" w:firstRow="1" w:lastRow="1" w:firstColumn="1" w:lastColumn="1" w:noHBand="0" w:noVBand="0"/>
            </w:tblPr>
            <w:tblGrid>
              <w:gridCol w:w="5953"/>
              <w:gridCol w:w="2127"/>
            </w:tblGrid>
            <w:tr w:rsidR="00E80F6A" w:rsidRPr="00664321" w:rsidTr="001310A9">
              <w:tc>
                <w:tcPr>
                  <w:tcW w:w="3684" w:type="pct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:rsidR="00E80F6A" w:rsidRPr="00664321" w:rsidRDefault="00E80F6A" w:rsidP="001310A9">
                  <w:pPr>
                    <w:spacing w:line="276" w:lineRule="auto"/>
                    <w:jc w:val="both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664321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 xml:space="preserve">Has the Bidder received any Court Action against it (or outstanding) in the </w:t>
                  </w:r>
                  <w:r w:rsidRPr="00664321">
                    <w:rPr>
                      <w:rFonts w:asciiTheme="minorHAnsi" w:hAnsiTheme="minorHAnsi" w:cs="Arial"/>
                      <w:b/>
                      <w:color w:val="000000"/>
                      <w:sz w:val="22"/>
                      <w:szCs w:val="22"/>
                    </w:rPr>
                    <w:t>last three years</w:t>
                  </w:r>
                  <w:r w:rsidRPr="00664321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 xml:space="preserve">? </w:t>
                  </w:r>
                </w:p>
                <w:p w:rsidR="00E80F6A" w:rsidRDefault="00E80F6A" w:rsidP="001310A9">
                  <w:pPr>
                    <w:spacing w:line="276" w:lineRule="auto"/>
                    <w:jc w:val="both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664321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(If yes, please provide details including name, address, description, reason for the action and remedies taken)</w:t>
                  </w:r>
                </w:p>
                <w:p w:rsidR="00E80F6A" w:rsidRDefault="00E80F6A" w:rsidP="001310A9">
                  <w:pPr>
                    <w:spacing w:line="276" w:lineRule="auto"/>
                    <w:jc w:val="both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</w:p>
                <w:p w:rsidR="00E80F6A" w:rsidRDefault="00E80F6A" w:rsidP="001310A9">
                  <w:pPr>
                    <w:spacing w:line="276" w:lineRule="auto"/>
                    <w:jc w:val="both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</w:p>
                <w:p w:rsidR="00E80F6A" w:rsidRDefault="00E80F6A" w:rsidP="001310A9">
                  <w:pPr>
                    <w:spacing w:line="276" w:lineRule="auto"/>
                    <w:jc w:val="both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</w:p>
                <w:p w:rsidR="00E80F6A" w:rsidRPr="00664321" w:rsidRDefault="00E80F6A" w:rsidP="001310A9">
                  <w:pPr>
                    <w:spacing w:line="276" w:lineRule="auto"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16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80F6A" w:rsidRPr="00664321" w:rsidRDefault="00E80F6A" w:rsidP="001310A9">
                  <w:pPr>
                    <w:spacing w:line="276" w:lineRule="auto"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664321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4321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instrText xml:space="preserve"> FORMCHECKBOX </w:instrText>
                  </w:r>
                  <w:r w:rsidR="00661926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r>
                  <w:r w:rsidR="00661926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664321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fldChar w:fldCharType="end"/>
                  </w:r>
                  <w:r w:rsidRPr="00664321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 xml:space="preserve"> Yes</w:t>
                  </w:r>
                </w:p>
                <w:p w:rsidR="00E80F6A" w:rsidRPr="00664321" w:rsidRDefault="00E80F6A" w:rsidP="001310A9">
                  <w:pPr>
                    <w:spacing w:line="276" w:lineRule="auto"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</w:p>
                <w:p w:rsidR="00E80F6A" w:rsidRPr="00664321" w:rsidRDefault="00E80F6A" w:rsidP="001310A9">
                  <w:pPr>
                    <w:spacing w:line="276" w:lineRule="auto"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664321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4321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instrText xml:space="preserve"> FORMCHECKBOX </w:instrText>
                  </w:r>
                  <w:r w:rsidR="00661926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r>
                  <w:r w:rsidR="00661926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664321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fldChar w:fldCharType="end"/>
                  </w:r>
                  <w:r w:rsidRPr="00664321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 xml:space="preserve"> No</w:t>
                  </w:r>
                </w:p>
                <w:p w:rsidR="00E80F6A" w:rsidRPr="00664321" w:rsidRDefault="00E80F6A" w:rsidP="001310A9">
                  <w:pPr>
                    <w:spacing w:line="276" w:lineRule="auto"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  <w:u w:val="single"/>
                    </w:rPr>
                  </w:pPr>
                </w:p>
                <w:p w:rsidR="00E80F6A" w:rsidRPr="00664321" w:rsidRDefault="00E80F6A" w:rsidP="001310A9">
                  <w:pPr>
                    <w:spacing w:line="276" w:lineRule="auto"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:rsidR="00E80F6A" w:rsidRPr="00664321" w:rsidRDefault="00E80F6A" w:rsidP="001310A9">
            <w:pPr>
              <w:widowControl w:val="0"/>
              <w:jc w:val="both"/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</w:pPr>
          </w:p>
        </w:tc>
      </w:tr>
      <w:tr w:rsidR="00E80F6A" w:rsidRPr="00664321" w:rsidTr="001310A9">
        <w:tc>
          <w:tcPr>
            <w:tcW w:w="127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E80F6A" w:rsidRPr="00664321" w:rsidRDefault="00E80F6A" w:rsidP="001310A9">
            <w:pPr>
              <w:widowControl w:val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lastRenderedPageBreak/>
              <w:t>(c)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80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15" w:type="dxa"/>
                <w:left w:w="72" w:type="dxa"/>
                <w:right w:w="72" w:type="dxa"/>
              </w:tblCellMar>
              <w:tblLook w:val="01E0" w:firstRow="1" w:lastRow="1" w:firstColumn="1" w:lastColumn="1" w:noHBand="0" w:noVBand="0"/>
            </w:tblPr>
            <w:tblGrid>
              <w:gridCol w:w="5953"/>
              <w:gridCol w:w="2127"/>
            </w:tblGrid>
            <w:tr w:rsidR="00E80F6A" w:rsidRPr="00664321" w:rsidTr="001310A9">
              <w:tc>
                <w:tcPr>
                  <w:tcW w:w="3684" w:type="pct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:rsidR="00E80F6A" w:rsidRDefault="00E80F6A" w:rsidP="001310A9">
                  <w:pPr>
                    <w:spacing w:line="276" w:lineRule="auto"/>
                    <w:jc w:val="both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664321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 xml:space="preserve">Is the Bidder </w:t>
                  </w:r>
                  <w:r w:rsidRPr="007065D1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subject to any enforcement or legal action or other pending investigations by either the Authority or other public agencies</w:t>
                  </w:r>
                  <w:r w:rsidR="003F48A6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?</w:t>
                  </w:r>
                  <w:r w:rsidRPr="007065D1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E80F6A" w:rsidRDefault="00E80F6A" w:rsidP="001310A9">
                  <w:pPr>
                    <w:spacing w:line="276" w:lineRule="auto"/>
                    <w:jc w:val="both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664321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  <w:t>(If yes, please provide details including name, address, description, reason for the action and remedies taken)</w:t>
                  </w:r>
                </w:p>
                <w:p w:rsidR="00E80F6A" w:rsidRDefault="00E80F6A" w:rsidP="001310A9">
                  <w:pPr>
                    <w:spacing w:line="276" w:lineRule="auto"/>
                    <w:jc w:val="both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</w:p>
                <w:p w:rsidR="00E80F6A" w:rsidRDefault="00E80F6A" w:rsidP="001310A9">
                  <w:pPr>
                    <w:spacing w:line="276" w:lineRule="auto"/>
                    <w:jc w:val="both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</w:p>
                <w:p w:rsidR="00E80F6A" w:rsidRDefault="00E80F6A" w:rsidP="001310A9">
                  <w:pPr>
                    <w:spacing w:line="276" w:lineRule="auto"/>
                    <w:jc w:val="both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</w:p>
                <w:p w:rsidR="00E80F6A" w:rsidRPr="00664321" w:rsidRDefault="00E80F6A" w:rsidP="001310A9">
                  <w:pPr>
                    <w:spacing w:line="276" w:lineRule="auto"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16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80F6A" w:rsidRPr="00664321" w:rsidRDefault="00E80F6A" w:rsidP="001310A9">
                  <w:pPr>
                    <w:spacing w:line="276" w:lineRule="auto"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664321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4321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instrText xml:space="preserve"> FORMCHECKBOX </w:instrText>
                  </w:r>
                  <w:r w:rsidR="00661926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r>
                  <w:r w:rsidR="00661926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664321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fldChar w:fldCharType="end"/>
                  </w:r>
                  <w:r w:rsidRPr="00664321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 xml:space="preserve"> Yes</w:t>
                  </w:r>
                </w:p>
                <w:p w:rsidR="00E80F6A" w:rsidRPr="00664321" w:rsidRDefault="00E80F6A" w:rsidP="001310A9">
                  <w:pPr>
                    <w:spacing w:line="276" w:lineRule="auto"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</w:p>
                <w:p w:rsidR="00E80F6A" w:rsidRPr="00664321" w:rsidRDefault="00E80F6A" w:rsidP="001310A9">
                  <w:pPr>
                    <w:spacing w:line="276" w:lineRule="auto"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664321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4321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instrText xml:space="preserve"> FORMCHECKBOX </w:instrText>
                  </w:r>
                  <w:r w:rsidR="00661926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r>
                  <w:r w:rsidR="00661926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664321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fldChar w:fldCharType="end"/>
                  </w:r>
                  <w:r w:rsidRPr="00664321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 xml:space="preserve"> No</w:t>
                  </w:r>
                </w:p>
                <w:p w:rsidR="00E80F6A" w:rsidRPr="00664321" w:rsidRDefault="00E80F6A" w:rsidP="001310A9">
                  <w:pPr>
                    <w:spacing w:line="276" w:lineRule="auto"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  <w:u w:val="single"/>
                    </w:rPr>
                  </w:pPr>
                </w:p>
                <w:p w:rsidR="00E80F6A" w:rsidRPr="00664321" w:rsidRDefault="00E80F6A" w:rsidP="001310A9">
                  <w:pPr>
                    <w:spacing w:line="276" w:lineRule="auto"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:rsidR="00E80F6A" w:rsidRPr="00664321" w:rsidRDefault="00E80F6A" w:rsidP="001310A9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</w:tbl>
    <w:p w:rsidR="00E80F6A" w:rsidRPr="00664321" w:rsidRDefault="00E80F6A" w:rsidP="00E80F6A">
      <w:pPr>
        <w:rPr>
          <w:rFonts w:asciiTheme="minorHAnsi" w:hAnsiTheme="minorHAnsi" w:cs="Arial"/>
          <w:sz w:val="22"/>
          <w:szCs w:val="22"/>
        </w:rPr>
      </w:pPr>
    </w:p>
    <w:tbl>
      <w:tblPr>
        <w:tblW w:w="949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6095"/>
        <w:gridCol w:w="2127"/>
      </w:tblGrid>
      <w:tr w:rsidR="00E80F6A" w:rsidRPr="00664321" w:rsidTr="001310A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hideMark/>
          </w:tcPr>
          <w:p w:rsidR="00E80F6A" w:rsidRPr="00664321" w:rsidRDefault="00135E38" w:rsidP="001310A9">
            <w:pPr>
              <w:widowControl w:val="0"/>
              <w:jc w:val="both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3.4</w:t>
            </w:r>
          </w:p>
        </w:tc>
        <w:tc>
          <w:tcPr>
            <w:tcW w:w="8222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9CC2E5" w:themeFill="accent1" w:themeFillTint="99"/>
            <w:hideMark/>
          </w:tcPr>
          <w:p w:rsidR="00E80F6A" w:rsidRPr="00664321" w:rsidRDefault="00E80F6A" w:rsidP="001310A9">
            <w:pPr>
              <w:widowControl w:val="0"/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 w:rsidRPr="00664321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 xml:space="preserve">Compliance with Equalities Legislation </w:t>
            </w:r>
          </w:p>
        </w:tc>
      </w:tr>
      <w:tr w:rsidR="00E80F6A" w:rsidRPr="00664321" w:rsidTr="001310A9">
        <w:trPr>
          <w:cantSplit/>
          <w:trHeight w:val="120"/>
        </w:trPr>
        <w:tc>
          <w:tcPr>
            <w:tcW w:w="949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F6A" w:rsidRPr="00664321" w:rsidRDefault="00E80F6A" w:rsidP="001310A9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For organisations working outside of the </w:t>
            </w:r>
            <w:r w:rsidRPr="00664321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UK</w:t>
            </w: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please refer to equivalent legislation in the country that you are located.</w:t>
            </w:r>
          </w:p>
        </w:tc>
      </w:tr>
      <w:tr w:rsidR="00E80F6A" w:rsidRPr="00664321" w:rsidTr="001310A9">
        <w:trPr>
          <w:cantSplit/>
          <w:trHeight w:val="120"/>
        </w:trPr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F6A" w:rsidRPr="00664321" w:rsidRDefault="00E80F6A" w:rsidP="001310A9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664321">
              <w:rPr>
                <w:rFonts w:asciiTheme="minorHAnsi" w:hAnsiTheme="minorHAnsi" w:cs="Arial"/>
                <w:sz w:val="22"/>
                <w:szCs w:val="22"/>
              </w:rPr>
              <w:t>(a)</w:t>
            </w:r>
          </w:p>
        </w:tc>
        <w:tc>
          <w:tcPr>
            <w:tcW w:w="6095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F6A" w:rsidRPr="00664321" w:rsidRDefault="00E80F6A" w:rsidP="001310A9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In the </w:t>
            </w:r>
            <w:r w:rsidRPr="00664321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last three years</w:t>
            </w: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t>, has any finding of unlawful discrimination been made against your organisation by an;</w:t>
            </w:r>
          </w:p>
          <w:p w:rsidR="00E80F6A" w:rsidRPr="00664321" w:rsidRDefault="00E80F6A" w:rsidP="00E80F6A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Employment Tribunal, </w:t>
            </w:r>
          </w:p>
          <w:p w:rsidR="00E80F6A" w:rsidRPr="00664321" w:rsidRDefault="00E80F6A" w:rsidP="00E80F6A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An Employment Appeal Tribunal; or </w:t>
            </w:r>
          </w:p>
          <w:p w:rsidR="00E80F6A" w:rsidRPr="00664321" w:rsidRDefault="00E80F6A" w:rsidP="00E80F6A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t>Any other court (or in comparable proceedings in any jurisdiction other than the UK)?</w:t>
            </w:r>
          </w:p>
          <w:p w:rsidR="00E80F6A" w:rsidRDefault="00E80F6A" w:rsidP="001310A9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You </w:t>
            </w:r>
            <w:r w:rsidRPr="00664321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may be excluded</w:t>
            </w: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if you are unable to demonstrate to the Authority’s satisfaction that appropriate remedial action has been taken to prevent similar unlawful discrimination reoccurring.</w:t>
            </w:r>
          </w:p>
          <w:p w:rsidR="00E80F6A" w:rsidRDefault="00E80F6A" w:rsidP="001310A9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E80F6A" w:rsidRDefault="00E80F6A" w:rsidP="001310A9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E80F6A" w:rsidRDefault="00E80F6A" w:rsidP="001310A9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E80F6A" w:rsidRPr="00664321" w:rsidRDefault="00E80F6A" w:rsidP="001310A9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0F6A" w:rsidRPr="00664321" w:rsidRDefault="00E80F6A" w:rsidP="001310A9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FORMCHECKBOX </w:instrText>
            </w:r>
            <w:r w:rsidR="00661926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="00661926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Yes</w:t>
            </w:r>
          </w:p>
          <w:p w:rsidR="00E80F6A" w:rsidRPr="00664321" w:rsidRDefault="00E80F6A" w:rsidP="001310A9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E80F6A" w:rsidRPr="00664321" w:rsidRDefault="00E80F6A" w:rsidP="001310A9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FORMCHECKBOX </w:instrText>
            </w:r>
            <w:r w:rsidR="00661926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="00661926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No</w:t>
            </w:r>
          </w:p>
          <w:p w:rsidR="00E80F6A" w:rsidRPr="00664321" w:rsidRDefault="00E80F6A" w:rsidP="001310A9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E80F6A" w:rsidRPr="00664321" w:rsidRDefault="00E80F6A" w:rsidP="001310A9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u w:val="single"/>
              </w:rPr>
            </w:pPr>
          </w:p>
        </w:tc>
      </w:tr>
      <w:tr w:rsidR="00E80F6A" w:rsidRPr="00664321" w:rsidTr="001310A9">
        <w:trPr>
          <w:cantSplit/>
          <w:trHeight w:val="120"/>
        </w:trPr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F6A" w:rsidRPr="00664321" w:rsidRDefault="00E80F6A" w:rsidP="001310A9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t>(b)</w:t>
            </w:r>
          </w:p>
        </w:tc>
        <w:tc>
          <w:tcPr>
            <w:tcW w:w="6095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F6A" w:rsidRDefault="00E80F6A" w:rsidP="001310A9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t>If you use sub-contractors, do you have processes in place to check whether any of the above circumstances apply to these other organisations?</w:t>
            </w:r>
          </w:p>
          <w:p w:rsidR="00E80F6A" w:rsidRDefault="00E80F6A" w:rsidP="001310A9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E80F6A" w:rsidRPr="00664321" w:rsidRDefault="00E80F6A" w:rsidP="001310A9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0F6A" w:rsidRPr="00664321" w:rsidRDefault="00E80F6A" w:rsidP="001310A9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FORMCHECKBOX </w:instrText>
            </w:r>
            <w:r w:rsidR="00661926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="00661926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Yes</w:t>
            </w:r>
          </w:p>
          <w:p w:rsidR="00E80F6A" w:rsidRPr="00664321" w:rsidRDefault="00E80F6A" w:rsidP="001310A9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E80F6A" w:rsidRPr="00664321" w:rsidRDefault="00E80F6A" w:rsidP="001310A9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FORMCHECKBOX </w:instrText>
            </w:r>
            <w:r w:rsidR="00661926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="00661926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No</w:t>
            </w:r>
          </w:p>
        </w:tc>
      </w:tr>
      <w:tr w:rsidR="00E80F6A" w:rsidRPr="00664321" w:rsidTr="001310A9">
        <w:trPr>
          <w:cantSplit/>
          <w:trHeight w:val="120"/>
        </w:trPr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496B0" w:themeFill="text2" w:themeFillTint="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F6A" w:rsidRPr="00664321" w:rsidRDefault="00135E38" w:rsidP="001310A9">
            <w:pPr>
              <w:spacing w:line="276" w:lineRule="auto"/>
              <w:jc w:val="both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3.5</w:t>
            </w:r>
          </w:p>
        </w:tc>
        <w:tc>
          <w:tcPr>
            <w:tcW w:w="822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496B0" w:themeFill="text2" w:themeFillTint="9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0F6A" w:rsidRPr="00664321" w:rsidRDefault="00E80F6A" w:rsidP="001310A9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 Health and Safety</w:t>
            </w:r>
          </w:p>
        </w:tc>
      </w:tr>
      <w:tr w:rsidR="00E80F6A" w:rsidRPr="00664321" w:rsidTr="001310A9">
        <w:trPr>
          <w:trHeight w:val="120"/>
        </w:trPr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0F6A" w:rsidRPr="00664321" w:rsidRDefault="00E80F6A" w:rsidP="001310A9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E80F6A" w:rsidRPr="00664321" w:rsidRDefault="00E80F6A" w:rsidP="001310A9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E80F6A" w:rsidRPr="00664321" w:rsidRDefault="00E80F6A" w:rsidP="001310A9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F6A" w:rsidRPr="00664321" w:rsidRDefault="00E80F6A" w:rsidP="001310A9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Please self-certify that your organisation has a Health and Safety Policy that complies with current legislative requirements. </w:t>
            </w:r>
          </w:p>
        </w:tc>
        <w:tc>
          <w:tcPr>
            <w:tcW w:w="21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0F6A" w:rsidRPr="00664321" w:rsidRDefault="00E80F6A" w:rsidP="001310A9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FORMCHECKBOX </w:instrText>
            </w:r>
            <w:r w:rsidR="00661926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="00661926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Yes</w:t>
            </w:r>
          </w:p>
          <w:p w:rsidR="00E80F6A" w:rsidRPr="00664321" w:rsidRDefault="00E80F6A" w:rsidP="001310A9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E80F6A" w:rsidRPr="00664321" w:rsidRDefault="00E80F6A" w:rsidP="001310A9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FORMCHECKBOX </w:instrText>
            </w:r>
            <w:r w:rsidR="00661926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="00661926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  <w:r w:rsidRPr="00664321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No</w:t>
            </w:r>
          </w:p>
          <w:p w:rsidR="00E80F6A" w:rsidRPr="00664321" w:rsidRDefault="00E80F6A" w:rsidP="001310A9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u w:val="single"/>
              </w:rPr>
            </w:pPr>
          </w:p>
        </w:tc>
      </w:tr>
      <w:tr w:rsidR="00E80F6A" w:rsidRPr="00664321" w:rsidTr="001310A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868"/>
            <w:vAlign w:val="center"/>
            <w:hideMark/>
          </w:tcPr>
          <w:p w:rsidR="00E80F6A" w:rsidRPr="00664321" w:rsidRDefault="00135E38" w:rsidP="001310A9">
            <w:pPr>
              <w:spacing w:before="120" w:after="120"/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  <w:t>3.6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868"/>
            <w:vAlign w:val="center"/>
            <w:hideMark/>
          </w:tcPr>
          <w:p w:rsidR="00E80F6A" w:rsidRPr="00664321" w:rsidRDefault="00E80F6A" w:rsidP="001310A9">
            <w:pPr>
              <w:spacing w:before="120" w:after="120"/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</w:pPr>
            <w:r w:rsidRPr="00664321"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  <w:t>General Data Protection Regulations</w:t>
            </w:r>
          </w:p>
        </w:tc>
      </w:tr>
      <w:tr w:rsidR="00E80F6A" w:rsidRPr="00664321" w:rsidTr="001310A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80F6A" w:rsidRPr="00664321" w:rsidRDefault="00E80F6A" w:rsidP="001310A9">
            <w:pPr>
              <w:pStyle w:val="Standard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  <w:r w:rsidRPr="00664321">
              <w:rPr>
                <w:rFonts w:asciiTheme="minorHAnsi" w:hAnsiTheme="minorHAnsi" w:cs="Arial"/>
                <w:b/>
                <w:sz w:val="22"/>
              </w:rPr>
              <w:t>Question no.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80F6A" w:rsidRPr="00664321" w:rsidRDefault="00E80F6A" w:rsidP="001310A9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64321">
              <w:rPr>
                <w:rFonts w:asciiTheme="minorHAnsi" w:hAnsiTheme="minorHAnsi" w:cs="Arial"/>
                <w:b/>
                <w:sz w:val="22"/>
                <w:szCs w:val="22"/>
              </w:rPr>
              <w:t>Question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80F6A" w:rsidRPr="00664321" w:rsidRDefault="00E80F6A" w:rsidP="001310A9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64321">
              <w:rPr>
                <w:rFonts w:asciiTheme="minorHAnsi" w:hAnsiTheme="minorHAnsi" w:cs="Arial"/>
                <w:b/>
                <w:sz w:val="22"/>
                <w:szCs w:val="22"/>
              </w:rPr>
              <w:t>Response</w:t>
            </w:r>
          </w:p>
        </w:tc>
      </w:tr>
      <w:tr w:rsidR="00E80F6A" w:rsidRPr="00664321" w:rsidTr="001310A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9FB"/>
          </w:tcPr>
          <w:p w:rsidR="00E80F6A" w:rsidRPr="00664321" w:rsidRDefault="00E80F6A" w:rsidP="001310A9">
            <w:pPr>
              <w:pStyle w:val="Normal1"/>
              <w:spacing w:before="60" w:after="60" w:line="254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  <w:p w:rsidR="00E80F6A" w:rsidRPr="00664321" w:rsidRDefault="00E80F6A" w:rsidP="001310A9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9FB"/>
            <w:hideMark/>
          </w:tcPr>
          <w:p w:rsidR="00E80F6A" w:rsidRPr="00664321" w:rsidRDefault="00E80F6A" w:rsidP="003F48A6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r w:rsidRPr="003F48A6">
              <w:rPr>
                <w:rFonts w:asciiTheme="minorHAnsi" w:hAnsiTheme="minorHAnsi" w:cs="Arial"/>
                <w:sz w:val="22"/>
                <w:szCs w:val="22"/>
              </w:rPr>
              <w:t>Please confirm if you are aware of the obligations that will apply to your organisation</w:t>
            </w:r>
            <w:r w:rsidR="003F48A6">
              <w:rPr>
                <w:rFonts w:asciiTheme="minorHAnsi" w:hAnsiTheme="minorHAnsi" w:cs="Arial"/>
                <w:sz w:val="22"/>
                <w:szCs w:val="22"/>
              </w:rPr>
              <w:t xml:space="preserve"> under the</w:t>
            </w:r>
            <w:r w:rsidR="003F48A6">
              <w:t xml:space="preserve"> </w:t>
            </w:r>
            <w:r w:rsidR="003F48A6" w:rsidRPr="003F48A6">
              <w:rPr>
                <w:rFonts w:asciiTheme="minorHAnsi" w:hAnsiTheme="minorHAnsi" w:cs="Arial"/>
                <w:sz w:val="22"/>
                <w:szCs w:val="22"/>
              </w:rPr>
              <w:t>Data Protection Act 2018 and the retained EU law version of the General Data Protection Regulation (EU) 2016/679 as applicable in the UK and any other applicable laws and regulations relating to the protection of personal data and the privacy of individuals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6A" w:rsidRPr="00664321" w:rsidRDefault="00E80F6A" w:rsidP="001310A9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r w:rsidRPr="0066432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21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661926">
              <w:rPr>
                <w:rFonts w:asciiTheme="minorHAnsi" w:hAnsiTheme="minorHAnsi" w:cs="Arial"/>
                <w:sz w:val="22"/>
                <w:szCs w:val="22"/>
              </w:rPr>
            </w:r>
            <w:r w:rsidR="00661926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66432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664321">
              <w:rPr>
                <w:rFonts w:asciiTheme="minorHAnsi" w:hAnsiTheme="minorHAnsi" w:cs="Arial"/>
                <w:sz w:val="22"/>
                <w:szCs w:val="22"/>
              </w:rPr>
              <w:t xml:space="preserve">   </w:t>
            </w:r>
            <w:r w:rsidRPr="00664321">
              <w:rPr>
                <w:rFonts w:asciiTheme="minorHAnsi" w:hAnsiTheme="minorHAnsi" w:cs="Arial"/>
                <w:noProof/>
                <w:sz w:val="22"/>
                <w:szCs w:val="22"/>
              </w:rPr>
              <w:t>Yes</w:t>
            </w:r>
          </w:p>
          <w:p w:rsidR="00E80F6A" w:rsidRPr="00664321" w:rsidRDefault="00E80F6A" w:rsidP="001310A9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r w:rsidRPr="0066432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21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661926">
              <w:rPr>
                <w:rFonts w:asciiTheme="minorHAnsi" w:hAnsiTheme="minorHAnsi" w:cs="Arial"/>
                <w:sz w:val="22"/>
                <w:szCs w:val="22"/>
              </w:rPr>
            </w:r>
            <w:r w:rsidR="00661926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66432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664321">
              <w:rPr>
                <w:rFonts w:asciiTheme="minorHAnsi" w:hAnsiTheme="minorHAnsi" w:cs="Arial"/>
                <w:sz w:val="22"/>
                <w:szCs w:val="22"/>
              </w:rPr>
              <w:t xml:space="preserve">   </w:t>
            </w:r>
            <w:r w:rsidRPr="00664321">
              <w:rPr>
                <w:rFonts w:asciiTheme="minorHAnsi" w:hAnsiTheme="minorHAnsi" w:cs="Arial"/>
                <w:noProof/>
                <w:sz w:val="22"/>
                <w:szCs w:val="22"/>
              </w:rPr>
              <w:t>No</w:t>
            </w:r>
          </w:p>
        </w:tc>
      </w:tr>
    </w:tbl>
    <w:p w:rsidR="00E80F6A" w:rsidRPr="00664321" w:rsidRDefault="00E80F6A" w:rsidP="00E80F6A">
      <w:pPr>
        <w:rPr>
          <w:rFonts w:asciiTheme="minorHAnsi" w:hAnsiTheme="minorHAnsi" w:cs="Arial"/>
          <w:sz w:val="22"/>
          <w:szCs w:val="22"/>
        </w:rPr>
      </w:pPr>
    </w:p>
    <w:p w:rsidR="00E80F6A" w:rsidRPr="00664321" w:rsidRDefault="00E80F6A" w:rsidP="00E80F6A">
      <w:pPr>
        <w:rPr>
          <w:rFonts w:asciiTheme="minorHAnsi" w:hAnsiTheme="minorHAnsi" w:cs="Arial"/>
          <w:sz w:val="22"/>
          <w:szCs w:val="22"/>
        </w:rPr>
      </w:pPr>
    </w:p>
    <w:p w:rsidR="00074338" w:rsidRPr="000C0172" w:rsidRDefault="00074338" w:rsidP="00074338">
      <w:p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</w:p>
    <w:tbl>
      <w:tblPr>
        <w:tblW w:w="935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2"/>
        <w:gridCol w:w="7338"/>
        <w:gridCol w:w="666"/>
      </w:tblGrid>
      <w:tr w:rsidR="00074338" w:rsidRPr="000C0172" w:rsidTr="00F913B4">
        <w:trPr>
          <w:gridAfter w:val="1"/>
          <w:wAfter w:w="666" w:type="dxa"/>
          <w:trHeight w:val="400"/>
        </w:trPr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CCFFFF"/>
            <w:hideMark/>
          </w:tcPr>
          <w:p w:rsidR="00074338" w:rsidRPr="000C0172" w:rsidRDefault="00135E38" w:rsidP="00F913B4">
            <w:pPr>
              <w:spacing w:before="100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lastRenderedPageBreak/>
              <w:t>Section 4</w:t>
            </w:r>
          </w:p>
        </w:tc>
        <w:tc>
          <w:tcPr>
            <w:tcW w:w="73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hideMark/>
          </w:tcPr>
          <w:p w:rsidR="00074338" w:rsidRPr="000C0172" w:rsidRDefault="00074338" w:rsidP="00F913B4">
            <w:pPr>
              <w:spacing w:before="10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C0172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 xml:space="preserve">Technical and Professional Ability </w:t>
            </w:r>
          </w:p>
        </w:tc>
      </w:tr>
      <w:tr w:rsidR="00074338" w:rsidRPr="000C0172" w:rsidTr="00F913B4">
        <w:trPr>
          <w:trHeight w:val="400"/>
        </w:trPr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074338" w:rsidRPr="000C0172" w:rsidRDefault="00135E38" w:rsidP="00135E38">
            <w:pPr>
              <w:suppressAutoHyphens/>
              <w:autoSpaceDN w:val="0"/>
              <w:spacing w:before="6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4.1</w:t>
            </w:r>
          </w:p>
        </w:tc>
        <w:tc>
          <w:tcPr>
            <w:tcW w:w="73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4338" w:rsidRPr="00135E38" w:rsidRDefault="005619AF" w:rsidP="00F913B4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35E38">
              <w:rPr>
                <w:rFonts w:asciiTheme="minorHAnsi" w:hAnsiTheme="minorHAnsi" w:cs="Arial"/>
                <w:b/>
                <w:sz w:val="22"/>
                <w:szCs w:val="22"/>
              </w:rPr>
              <w:t xml:space="preserve">Quality </w:t>
            </w:r>
            <w:r w:rsidR="00074338" w:rsidRPr="00135E38">
              <w:rPr>
                <w:rFonts w:asciiTheme="minorHAnsi" w:hAnsiTheme="minorHAnsi" w:cs="Arial"/>
                <w:b/>
                <w:sz w:val="22"/>
                <w:szCs w:val="22"/>
              </w:rPr>
              <w:t>Question</w:t>
            </w:r>
            <w:r w:rsidRPr="00135E38">
              <w:rPr>
                <w:rFonts w:asciiTheme="minorHAnsi" w:hAnsiTheme="minorHAnsi" w:cs="Arial"/>
                <w:b/>
                <w:sz w:val="22"/>
                <w:szCs w:val="22"/>
              </w:rPr>
              <w:t xml:space="preserve"> 1</w:t>
            </w:r>
            <w:r w:rsidR="00074338" w:rsidRPr="00135E38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135E38">
              <w:rPr>
                <w:rFonts w:asciiTheme="minorHAnsi" w:hAnsiTheme="minorHAnsi" w:cs="Arial"/>
                <w:b/>
                <w:sz w:val="22"/>
                <w:szCs w:val="22"/>
              </w:rPr>
              <w:t>– Understanding of Brief</w:t>
            </w:r>
          </w:p>
          <w:p w:rsidR="00074338" w:rsidRPr="000C0172" w:rsidRDefault="00074338" w:rsidP="005619AF">
            <w:pPr>
              <w:spacing w:before="60" w:after="6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0C0172">
              <w:rPr>
                <w:rFonts w:asciiTheme="minorHAnsi" w:hAnsiTheme="minorHAnsi" w:cs="Arial"/>
                <w:sz w:val="22"/>
                <w:szCs w:val="22"/>
              </w:rPr>
              <w:t xml:space="preserve">With reference to the </w:t>
            </w:r>
            <w:r>
              <w:rPr>
                <w:rFonts w:asciiTheme="minorHAnsi" w:hAnsiTheme="minorHAnsi" w:cs="Arial"/>
                <w:sz w:val="22"/>
                <w:szCs w:val="22"/>
              </w:rPr>
              <w:t>brief</w:t>
            </w:r>
            <w:r w:rsidRPr="000C0172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 w:rsidRPr="000C0172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in no more than one side of A4 paper</w:t>
            </w:r>
            <w:r w:rsidRPr="000C0172">
              <w:rPr>
                <w:rFonts w:asciiTheme="minorHAnsi" w:hAnsiTheme="minorHAnsi" w:cs="Arial"/>
                <w:sz w:val="22"/>
                <w:szCs w:val="22"/>
              </w:rPr>
              <w:t xml:space="preserve">, please </w:t>
            </w:r>
            <w:r w:rsidR="005619AF">
              <w:rPr>
                <w:rFonts w:asciiTheme="minorHAnsi" w:hAnsiTheme="minorHAnsi" w:cs="Arial"/>
                <w:sz w:val="22"/>
                <w:szCs w:val="22"/>
              </w:rPr>
              <w:t xml:space="preserve">set out your understanding of the brief and context.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074338" w:rsidRPr="000C0172" w:rsidRDefault="005619AF" w:rsidP="00F913B4">
            <w:pPr>
              <w:spacing w:before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15</w:t>
            </w:r>
            <w:r w:rsidR="00074338" w:rsidRPr="000C0172">
              <w:rPr>
                <w:rFonts w:asciiTheme="minorHAnsi" w:hAnsiTheme="minorHAnsi" w:cs="Arial"/>
                <w:b/>
                <w:sz w:val="22"/>
                <w:szCs w:val="22"/>
              </w:rPr>
              <w:t>%</w:t>
            </w:r>
          </w:p>
        </w:tc>
      </w:tr>
      <w:tr w:rsidR="00074338" w:rsidRPr="000C0172" w:rsidTr="00F913B4">
        <w:trPr>
          <w:trHeight w:val="400"/>
        </w:trPr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074338" w:rsidRPr="000C0172" w:rsidRDefault="00074338" w:rsidP="00F913B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3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074338" w:rsidRPr="000C0172" w:rsidRDefault="00074338" w:rsidP="00F913B4">
            <w:pPr>
              <w:spacing w:before="60" w:after="6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0C0172">
              <w:rPr>
                <w:rFonts w:asciiTheme="minorHAnsi" w:hAnsiTheme="minorHAnsi" w:cs="Arial"/>
                <w:sz w:val="22"/>
                <w:szCs w:val="22"/>
              </w:rPr>
              <w:t>Answer:</w:t>
            </w:r>
          </w:p>
          <w:p w:rsidR="00074338" w:rsidRPr="000C0172" w:rsidRDefault="00074338" w:rsidP="00F913B4">
            <w:pPr>
              <w:spacing w:before="60" w:after="6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74338" w:rsidRPr="000C0172" w:rsidRDefault="00074338" w:rsidP="00F913B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74338" w:rsidRPr="000C0172" w:rsidTr="00F913B4">
        <w:trPr>
          <w:trHeight w:val="400"/>
        </w:trPr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338" w:rsidRPr="000C0172" w:rsidRDefault="00135E38" w:rsidP="00F913B4">
            <w:pPr>
              <w:suppressAutoHyphens/>
              <w:autoSpaceDN w:val="0"/>
              <w:spacing w:before="6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4.2</w:t>
            </w:r>
          </w:p>
        </w:tc>
        <w:tc>
          <w:tcPr>
            <w:tcW w:w="733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074338" w:rsidRPr="00135E38" w:rsidRDefault="005619AF" w:rsidP="00F913B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35E38">
              <w:rPr>
                <w:rFonts w:asciiTheme="minorHAnsi" w:hAnsiTheme="minorHAnsi" w:cs="Arial"/>
                <w:b/>
                <w:sz w:val="22"/>
                <w:szCs w:val="22"/>
              </w:rPr>
              <w:t xml:space="preserve">Quality </w:t>
            </w:r>
            <w:r w:rsidR="00074338" w:rsidRPr="00135E38">
              <w:rPr>
                <w:rFonts w:asciiTheme="minorHAnsi" w:hAnsiTheme="minorHAnsi" w:cs="Arial"/>
                <w:b/>
                <w:sz w:val="22"/>
                <w:szCs w:val="22"/>
              </w:rPr>
              <w:t>Question</w:t>
            </w:r>
            <w:r w:rsidRPr="00135E38">
              <w:rPr>
                <w:rFonts w:asciiTheme="minorHAnsi" w:hAnsiTheme="minorHAnsi" w:cs="Arial"/>
                <w:b/>
                <w:sz w:val="22"/>
                <w:szCs w:val="22"/>
              </w:rPr>
              <w:t xml:space="preserve"> 2 – Approach/Methodology</w:t>
            </w:r>
            <w:r w:rsidR="00074338" w:rsidRPr="00135E38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  <w:p w:rsidR="00074338" w:rsidRPr="000C0172" w:rsidRDefault="00074338" w:rsidP="005619AF">
            <w:pPr>
              <w:spacing w:before="60" w:after="6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0C0172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In no more than one side of A4 paper</w:t>
            </w:r>
            <w:r w:rsidRPr="000C0172">
              <w:rPr>
                <w:rFonts w:asciiTheme="minorHAnsi" w:hAnsiTheme="minorHAnsi" w:cs="Arial"/>
                <w:sz w:val="22"/>
                <w:szCs w:val="22"/>
              </w:rPr>
              <w:t xml:space="preserve">, please provide </w:t>
            </w:r>
            <w:r w:rsidR="005619AF" w:rsidRPr="005619AF">
              <w:rPr>
                <w:rFonts w:asciiTheme="minorHAnsi" w:hAnsiTheme="minorHAnsi" w:cs="Arial"/>
                <w:sz w:val="22"/>
                <w:szCs w:val="22"/>
              </w:rPr>
              <w:t>details of the approach you propose to use to deliver the</w:t>
            </w:r>
            <w:r w:rsidR="005619AF">
              <w:rPr>
                <w:rFonts w:asciiTheme="minorHAnsi" w:hAnsiTheme="minorHAnsi" w:cs="Arial"/>
                <w:sz w:val="22"/>
                <w:szCs w:val="22"/>
              </w:rPr>
              <w:t xml:space="preserve"> requirements of the brief.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074338" w:rsidRPr="000C0172" w:rsidRDefault="005619AF" w:rsidP="00F913B4">
            <w:pPr>
              <w:spacing w:before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15</w:t>
            </w:r>
            <w:r w:rsidR="00074338" w:rsidRPr="000C0172">
              <w:rPr>
                <w:rFonts w:asciiTheme="minorHAnsi" w:hAnsiTheme="minorHAnsi" w:cs="Arial"/>
                <w:b/>
                <w:sz w:val="22"/>
                <w:szCs w:val="22"/>
              </w:rPr>
              <w:t>%</w:t>
            </w:r>
          </w:p>
        </w:tc>
      </w:tr>
      <w:tr w:rsidR="00074338" w:rsidRPr="000C0172" w:rsidTr="00F913B4">
        <w:trPr>
          <w:trHeight w:val="400"/>
        </w:trPr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4338" w:rsidRPr="000C0172" w:rsidRDefault="00074338" w:rsidP="00F913B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33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074338" w:rsidRDefault="00074338" w:rsidP="00F913B4">
            <w:pPr>
              <w:spacing w:before="60" w:after="6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0C0172">
              <w:rPr>
                <w:rFonts w:asciiTheme="minorHAnsi" w:hAnsiTheme="minorHAnsi" w:cs="Arial"/>
                <w:sz w:val="22"/>
                <w:szCs w:val="22"/>
              </w:rPr>
              <w:t>Answer:</w:t>
            </w:r>
          </w:p>
          <w:p w:rsidR="00135E38" w:rsidRPr="000C0172" w:rsidRDefault="00135E38" w:rsidP="00F913B4">
            <w:pPr>
              <w:spacing w:before="60" w:after="60"/>
              <w:jc w:val="both"/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74338" w:rsidRPr="000C0172" w:rsidRDefault="00074338" w:rsidP="00F913B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74338" w:rsidRPr="000C0172" w:rsidTr="00F913B4">
        <w:trPr>
          <w:trHeight w:val="400"/>
        </w:trPr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074338" w:rsidRPr="000C0172" w:rsidRDefault="00135E38" w:rsidP="00F913B4">
            <w:pPr>
              <w:suppressAutoHyphens/>
              <w:autoSpaceDN w:val="0"/>
              <w:spacing w:before="6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4.3</w:t>
            </w:r>
          </w:p>
        </w:tc>
        <w:tc>
          <w:tcPr>
            <w:tcW w:w="73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4338" w:rsidRPr="00135E38" w:rsidRDefault="005619AF" w:rsidP="00F913B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35E38">
              <w:rPr>
                <w:rFonts w:asciiTheme="minorHAnsi" w:hAnsiTheme="minorHAnsi" w:cs="Arial"/>
                <w:b/>
                <w:sz w:val="22"/>
                <w:szCs w:val="22"/>
              </w:rPr>
              <w:t xml:space="preserve">Quality </w:t>
            </w:r>
            <w:r w:rsidR="00074338" w:rsidRPr="00135E38">
              <w:rPr>
                <w:rFonts w:asciiTheme="minorHAnsi" w:hAnsiTheme="minorHAnsi" w:cs="Arial"/>
                <w:b/>
                <w:sz w:val="22"/>
                <w:szCs w:val="22"/>
              </w:rPr>
              <w:t>Question</w:t>
            </w:r>
            <w:r w:rsidRPr="00135E38">
              <w:rPr>
                <w:rFonts w:asciiTheme="minorHAnsi" w:hAnsiTheme="minorHAnsi" w:cs="Arial"/>
                <w:b/>
                <w:sz w:val="22"/>
                <w:szCs w:val="22"/>
              </w:rPr>
              <w:t xml:space="preserve"> 3 – Experience and Capability</w:t>
            </w:r>
          </w:p>
          <w:p w:rsidR="00074338" w:rsidRPr="000C0172" w:rsidRDefault="00074338" w:rsidP="00C45A64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 xml:space="preserve">In no more than </w:t>
            </w:r>
            <w:r w:rsidR="00C45A64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one</w:t>
            </w:r>
            <w:r w:rsidRPr="000C0172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 xml:space="preserve"> side of A4 paper</w:t>
            </w:r>
            <w:r w:rsidRPr="000C0172">
              <w:rPr>
                <w:rFonts w:asciiTheme="minorHAnsi" w:hAnsiTheme="minorHAnsi" w:cs="Arial"/>
                <w:sz w:val="22"/>
                <w:szCs w:val="22"/>
              </w:rPr>
              <w:t>, please outlin</w:t>
            </w:r>
            <w:r w:rsidR="00C45A64">
              <w:rPr>
                <w:rFonts w:asciiTheme="minorHAnsi" w:hAnsiTheme="minorHAnsi" w:cs="Arial"/>
                <w:sz w:val="22"/>
                <w:szCs w:val="22"/>
              </w:rPr>
              <w:t>e</w:t>
            </w:r>
            <w:r w:rsidRPr="000C0172">
              <w:rPr>
                <w:rFonts w:asciiTheme="minorHAnsi" w:hAnsiTheme="minorHAnsi" w:cs="Arial"/>
                <w:sz w:val="22"/>
                <w:szCs w:val="22"/>
              </w:rPr>
              <w:t xml:space="preserve"> your organisation’s experience of delivering services of the ty</w:t>
            </w:r>
            <w:r>
              <w:rPr>
                <w:rFonts w:asciiTheme="minorHAnsi" w:hAnsiTheme="minorHAnsi" w:cs="Arial"/>
                <w:sz w:val="22"/>
                <w:szCs w:val="22"/>
              </w:rPr>
              <w:t>pe outlined in the brief</w:t>
            </w:r>
            <w:r w:rsidR="00202B42">
              <w:rPr>
                <w:rFonts w:asciiTheme="minorHAnsi" w:hAnsiTheme="minorHAnsi" w:cs="Arial"/>
                <w:sz w:val="22"/>
                <w:szCs w:val="22"/>
              </w:rPr>
              <w:t xml:space="preserve">. </w:t>
            </w:r>
            <w:r w:rsidRPr="000C0172">
              <w:rPr>
                <w:rFonts w:asciiTheme="minorHAnsi" w:hAnsiTheme="minorHAnsi" w:cs="Arial"/>
                <w:sz w:val="22"/>
                <w:szCs w:val="22"/>
              </w:rPr>
              <w:t xml:space="preserve"> You can supply a hyperlink to an example of your work online if necessary</w:t>
            </w:r>
            <w:r w:rsidR="005619AF">
              <w:rPr>
                <w:rFonts w:asciiTheme="minorHAnsi" w:hAnsiTheme="minorHAnsi" w:cs="Arial"/>
                <w:sz w:val="22"/>
                <w:szCs w:val="22"/>
              </w:rPr>
              <w:t xml:space="preserve">. </w:t>
            </w:r>
            <w:r w:rsidR="00C45A64">
              <w:rPr>
                <w:rFonts w:asciiTheme="minorHAnsi" w:hAnsiTheme="minorHAnsi" w:cs="Arial"/>
                <w:sz w:val="22"/>
                <w:szCs w:val="22"/>
              </w:rPr>
              <w:t xml:space="preserve">Include qualifications and CVs of personnel who will be directly involved in providing the service.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074338" w:rsidRPr="000C0172" w:rsidRDefault="00C45A64" w:rsidP="00F913B4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15</w:t>
            </w:r>
            <w:r w:rsidR="00074338" w:rsidRPr="000C0172">
              <w:rPr>
                <w:rFonts w:asciiTheme="minorHAnsi" w:hAnsiTheme="minorHAnsi" w:cs="Arial"/>
                <w:b/>
                <w:sz w:val="22"/>
                <w:szCs w:val="22"/>
              </w:rPr>
              <w:t>%</w:t>
            </w:r>
          </w:p>
        </w:tc>
      </w:tr>
      <w:tr w:rsidR="00135E38" w:rsidRPr="000C0172" w:rsidTr="00F913B4">
        <w:trPr>
          <w:trHeight w:val="400"/>
        </w:trPr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135E38" w:rsidRDefault="00135E38" w:rsidP="00F913B4">
            <w:pPr>
              <w:suppressAutoHyphens/>
              <w:autoSpaceDN w:val="0"/>
              <w:spacing w:before="6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3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135E38" w:rsidRDefault="00135E38" w:rsidP="00F913B4">
            <w:pPr>
              <w:spacing w:before="60" w:after="6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Answer:</w:t>
            </w:r>
          </w:p>
          <w:p w:rsidR="00135E38" w:rsidRPr="00135E38" w:rsidRDefault="00135E38" w:rsidP="00F913B4">
            <w:pPr>
              <w:spacing w:before="60" w:after="6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135E38" w:rsidRDefault="00135E38" w:rsidP="00F913B4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619AF" w:rsidRPr="000C0172" w:rsidTr="00F913B4">
        <w:trPr>
          <w:trHeight w:val="400"/>
        </w:trPr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619AF" w:rsidRDefault="00135E38" w:rsidP="00F913B4">
            <w:pPr>
              <w:suppressAutoHyphens/>
              <w:autoSpaceDN w:val="0"/>
              <w:spacing w:before="6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4.4</w:t>
            </w:r>
          </w:p>
        </w:tc>
        <w:tc>
          <w:tcPr>
            <w:tcW w:w="73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619AF" w:rsidRPr="00135E38" w:rsidRDefault="005619AF" w:rsidP="00F913B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35E38">
              <w:rPr>
                <w:rFonts w:asciiTheme="minorHAnsi" w:hAnsiTheme="minorHAnsi" w:cs="Arial"/>
                <w:b/>
                <w:sz w:val="22"/>
                <w:szCs w:val="22"/>
              </w:rPr>
              <w:t>Quality Question 4 – Timescale and availability to deliver on time</w:t>
            </w:r>
          </w:p>
          <w:p w:rsidR="005619AF" w:rsidRPr="005619AF" w:rsidRDefault="00C45A64" w:rsidP="005619AF">
            <w:pPr>
              <w:spacing w:before="60" w:after="6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Please provide </w:t>
            </w:r>
            <w:r w:rsidR="005619AF" w:rsidRPr="005619AF">
              <w:rPr>
                <w:rFonts w:asciiTheme="minorHAnsi" w:hAnsiTheme="minorHAnsi" w:cs="Arial"/>
                <w:sz w:val="22"/>
                <w:szCs w:val="22"/>
              </w:rPr>
              <w:t>an outline project plan to include:</w:t>
            </w:r>
          </w:p>
          <w:p w:rsidR="005619AF" w:rsidRPr="005619AF" w:rsidRDefault="005619AF" w:rsidP="005619AF">
            <w:pPr>
              <w:spacing w:before="60" w:after="6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619AF">
              <w:rPr>
                <w:rFonts w:asciiTheme="minorHAnsi" w:hAnsiTheme="minorHAnsi" w:cs="Arial"/>
                <w:sz w:val="22"/>
                <w:szCs w:val="22"/>
              </w:rPr>
              <w:t>•</w:t>
            </w:r>
            <w:r w:rsidRPr="005619AF">
              <w:rPr>
                <w:rFonts w:asciiTheme="minorHAnsi" w:hAnsiTheme="minorHAnsi" w:cs="Arial"/>
                <w:sz w:val="22"/>
                <w:szCs w:val="22"/>
              </w:rPr>
              <w:tab/>
              <w:t>Key project milestones;</w:t>
            </w:r>
          </w:p>
          <w:p w:rsidR="005619AF" w:rsidRPr="005619AF" w:rsidRDefault="005619AF" w:rsidP="005619AF">
            <w:pPr>
              <w:spacing w:before="60" w:after="6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619AF">
              <w:rPr>
                <w:rFonts w:asciiTheme="minorHAnsi" w:hAnsiTheme="minorHAnsi" w:cs="Arial"/>
                <w:sz w:val="22"/>
                <w:szCs w:val="22"/>
              </w:rPr>
              <w:t>•</w:t>
            </w:r>
            <w:r w:rsidRPr="005619AF">
              <w:rPr>
                <w:rFonts w:asciiTheme="minorHAnsi" w:hAnsiTheme="minorHAnsi" w:cs="Arial"/>
                <w:sz w:val="22"/>
                <w:szCs w:val="22"/>
              </w:rPr>
              <w:tab/>
              <w:t>Timescales;</w:t>
            </w:r>
          </w:p>
          <w:p w:rsidR="005619AF" w:rsidRPr="000C0172" w:rsidRDefault="005619AF" w:rsidP="00C45A64">
            <w:pPr>
              <w:spacing w:before="60" w:after="6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619AF">
              <w:rPr>
                <w:rFonts w:asciiTheme="minorHAnsi" w:hAnsiTheme="minorHAnsi" w:cs="Arial"/>
                <w:sz w:val="22"/>
                <w:szCs w:val="22"/>
              </w:rPr>
              <w:t>•</w:t>
            </w:r>
            <w:r w:rsidRPr="005619AF">
              <w:rPr>
                <w:rFonts w:asciiTheme="minorHAnsi" w:hAnsiTheme="minorHAnsi" w:cs="Arial"/>
                <w:sz w:val="22"/>
                <w:szCs w:val="22"/>
              </w:rPr>
              <w:tab/>
              <w:t>How the project will be managed.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619AF" w:rsidRPr="000C0172" w:rsidRDefault="00C45A64" w:rsidP="00F913B4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15%</w:t>
            </w:r>
          </w:p>
        </w:tc>
      </w:tr>
      <w:tr w:rsidR="00135E38" w:rsidRPr="000C0172" w:rsidTr="00F913B4">
        <w:trPr>
          <w:trHeight w:val="400"/>
        </w:trPr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135E38" w:rsidRDefault="00135E38" w:rsidP="00F913B4">
            <w:pPr>
              <w:suppressAutoHyphens/>
              <w:autoSpaceDN w:val="0"/>
              <w:spacing w:before="6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3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135E38" w:rsidRDefault="00135E38" w:rsidP="00F913B4">
            <w:pPr>
              <w:spacing w:before="60" w:after="6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Answer:</w:t>
            </w:r>
          </w:p>
          <w:p w:rsidR="00135E38" w:rsidRPr="00135E38" w:rsidRDefault="00135E38" w:rsidP="00F913B4">
            <w:pPr>
              <w:spacing w:before="60" w:after="6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135E38" w:rsidRDefault="00135E38" w:rsidP="00F913B4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074338" w:rsidRPr="000C0172" w:rsidRDefault="00074338" w:rsidP="00074338">
      <w:pPr>
        <w:spacing w:line="254" w:lineRule="auto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074338" w:rsidRPr="000C0172" w:rsidRDefault="00074338" w:rsidP="00074338">
      <w:pPr>
        <w:spacing w:line="276" w:lineRule="auto"/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:rsidR="00074338" w:rsidRPr="00664321" w:rsidRDefault="00074338" w:rsidP="00074338">
      <w:pPr>
        <w:rPr>
          <w:rFonts w:asciiTheme="minorHAnsi" w:hAnsiTheme="minorHAnsi" w:cs="Arial"/>
          <w:sz w:val="22"/>
          <w:szCs w:val="22"/>
        </w:rPr>
      </w:pPr>
    </w:p>
    <w:p w:rsidR="00074338" w:rsidRPr="00664321" w:rsidRDefault="00074338" w:rsidP="00074338">
      <w:pPr>
        <w:rPr>
          <w:rFonts w:asciiTheme="minorHAnsi" w:hAnsiTheme="minorHAnsi" w:cs="Arial"/>
          <w:sz w:val="22"/>
          <w:szCs w:val="22"/>
        </w:rPr>
      </w:pPr>
      <w:r w:rsidRPr="00664321">
        <w:rPr>
          <w:rFonts w:asciiTheme="minorHAnsi" w:hAnsiTheme="minorHAnsi" w:cs="Arial"/>
          <w:sz w:val="22"/>
          <w:szCs w:val="22"/>
        </w:rPr>
        <w:tab/>
      </w:r>
    </w:p>
    <w:p w:rsidR="00454872" w:rsidRDefault="00454872">
      <w:pPr>
        <w:jc w:val="both"/>
        <w:rPr>
          <w:bCs/>
          <w:sz w:val="22"/>
          <w:szCs w:val="22"/>
        </w:rPr>
      </w:pPr>
    </w:p>
    <w:sectPr w:rsidR="00454872">
      <w:headerReference w:type="default" r:id="rId7"/>
      <w:footerReference w:type="default" r:id="rId8"/>
      <w:pgSz w:w="11909" w:h="16834" w:code="9"/>
      <w:pgMar w:top="1080" w:right="1224" w:bottom="1080" w:left="1224" w:header="432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338" w:rsidRDefault="00074338">
      <w:r>
        <w:separator/>
      </w:r>
    </w:p>
  </w:endnote>
  <w:endnote w:type="continuationSeparator" w:id="0">
    <w:p w:rsidR="00074338" w:rsidRDefault="0007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C4A" w:rsidRDefault="00483C4A">
    <w:pPr>
      <w:pStyle w:val="Footer"/>
      <w:tabs>
        <w:tab w:val="center" w:pos="4770"/>
        <w:tab w:val="right" w:pos="94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338" w:rsidRDefault="00074338">
      <w:r>
        <w:separator/>
      </w:r>
    </w:p>
  </w:footnote>
  <w:footnote w:type="continuationSeparator" w:id="0">
    <w:p w:rsidR="00074338" w:rsidRDefault="00074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C4A" w:rsidRDefault="00483C4A">
    <w:pPr>
      <w:pStyle w:val="Header"/>
      <w:tabs>
        <w:tab w:val="center" w:pos="4770"/>
        <w:tab w:val="right" w:pos="94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E18F0"/>
    <w:multiLevelType w:val="hybridMultilevel"/>
    <w:tmpl w:val="EE54CE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F271B"/>
    <w:multiLevelType w:val="hybridMultilevel"/>
    <w:tmpl w:val="D1AC5B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D567A"/>
    <w:multiLevelType w:val="multilevel"/>
    <w:tmpl w:val="9AF421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intFractionalCharacterWidth/>
  <w:proofState w:spelling="clean" w:grammar="clean"/>
  <w:defaultTabStop w:val="720"/>
  <w:doNotHyphenateCaps/>
  <w:drawingGridHorizontalSpacing w:val="100"/>
  <w:drawingGridVerticalSpacing w:val="136"/>
  <w:displayHorizontalDrawingGridEvery w:val="2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338"/>
    <w:rsid w:val="00074338"/>
    <w:rsid w:val="00135E38"/>
    <w:rsid w:val="00202B42"/>
    <w:rsid w:val="003F48A6"/>
    <w:rsid w:val="00454872"/>
    <w:rsid w:val="00483C4A"/>
    <w:rsid w:val="005619AF"/>
    <w:rsid w:val="00572EFD"/>
    <w:rsid w:val="00657035"/>
    <w:rsid w:val="00661926"/>
    <w:rsid w:val="006C6AFF"/>
    <w:rsid w:val="007B3FB6"/>
    <w:rsid w:val="00956CD2"/>
    <w:rsid w:val="009D6E3E"/>
    <w:rsid w:val="00A076CD"/>
    <w:rsid w:val="00A757DB"/>
    <w:rsid w:val="00AB4D00"/>
    <w:rsid w:val="00C45A64"/>
    <w:rsid w:val="00E80F6A"/>
    <w:rsid w:val="00E95766"/>
    <w:rsid w:val="00F2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3DEDA-5476-4AEC-BE1C-59B111F6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4338"/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Header">
    <w:name w:val="header"/>
    <w:basedOn w:val="Normal"/>
    <w:semiHidden/>
    <w:pPr>
      <w:tabs>
        <w:tab w:val="center" w:pos="4819"/>
        <w:tab w:val="right" w:pos="9071"/>
      </w:tabs>
    </w:p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8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487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aliases w:val="1st level - Bullet List Paragraph,Lettre d'introduction,Paragrafo elenco,Medium Grid 1 - Accent 21"/>
    <w:basedOn w:val="Normal"/>
    <w:link w:val="ListParagraphChar"/>
    <w:uiPriority w:val="34"/>
    <w:qFormat/>
    <w:rsid w:val="00074338"/>
    <w:pPr>
      <w:ind w:left="720"/>
      <w:contextualSpacing/>
    </w:pPr>
  </w:style>
  <w:style w:type="character" w:customStyle="1" w:styleId="ListParagraphChar">
    <w:name w:val="List Paragraph Char"/>
    <w:aliases w:val="1st level - Bullet List Paragraph Char,Lettre d'introduction Char,Paragrafo elenco Char,Medium Grid 1 - Accent 21 Char"/>
    <w:link w:val="ListParagraph"/>
    <w:uiPriority w:val="34"/>
    <w:locked/>
    <w:rsid w:val="00074338"/>
    <w:rPr>
      <w:rFonts w:ascii="Arial" w:hAnsi="Arial"/>
      <w:lang w:eastAsia="en-US"/>
    </w:rPr>
  </w:style>
  <w:style w:type="paragraph" w:customStyle="1" w:styleId="Normal1">
    <w:name w:val="Normal1"/>
    <w:rsid w:val="00074338"/>
    <w:rPr>
      <w:color w:val="000000"/>
      <w:sz w:val="24"/>
      <w:szCs w:val="24"/>
      <w:lang w:eastAsia="en-US"/>
    </w:rPr>
  </w:style>
  <w:style w:type="paragraph" w:customStyle="1" w:styleId="Standard">
    <w:name w:val="Standard"/>
    <w:rsid w:val="00074338"/>
    <w:pPr>
      <w:widowControl w:val="0"/>
      <w:suppressAutoHyphens/>
      <w:overflowPunct w:val="0"/>
      <w:autoSpaceDE w:val="0"/>
      <w:autoSpaceDN w:val="0"/>
    </w:pPr>
    <w:rPr>
      <w:rFonts w:ascii="Times" w:hAnsi="Times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937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Document Template</vt:lpstr>
    </vt:vector>
  </TitlesOfParts>
  <Company>Peak District National Park Authority</Company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Document Template</dc:title>
  <dc:subject/>
  <dc:creator>Emma Stone</dc:creator>
  <cp:keywords/>
  <dc:description/>
  <cp:lastModifiedBy>Metcalfe Adele</cp:lastModifiedBy>
  <cp:revision>2</cp:revision>
  <cp:lastPrinted>2019-04-24T15:50:00Z</cp:lastPrinted>
  <dcterms:created xsi:type="dcterms:W3CDTF">2025-02-11T15:50:00Z</dcterms:created>
  <dcterms:modified xsi:type="dcterms:W3CDTF">2025-02-11T15:50:00Z</dcterms:modified>
</cp:coreProperties>
</file>